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  <Default Extension="jpeg" ContentType="image/jpeg"/>
  <Default Extension="gif" ContentType="image/gif"/>
  <Default Extension="rtf" ContentType="application/rtf"/>
  <Default Extension="html" ContentType="text/ht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31795495"/>
    <w:bookmarkStart w:id="1" w:name="_Hlk31868443"/>
    <w:bookmarkStart w:id="2" w:name="_Hlk31869392"/>
    <w:p w14:paraId="3DA30D98" w14:textId="2DE58F9A" w:rsidR="00C372CE" w:rsidRDefault="00C372CE" w:rsidP="00B022EE">
      <w:pPr>
        <w:rPr>
          <w:rStyle w:val="Betoning"/>
        </w:rPr>
      </w:pPr>
    </w:p>
    <w:bookmarkStart w:id="3" w:name="_Hlk67994184"/>
    <w:p w14:paraId="319A3BDA" w14:textId="77777777" w:rsidR="004127C8" w:rsidRDefault="004127C8" w:rsidP="004127C8">
      <w:pPr>
        <w:jc w:val="center"/>
        <w:rPr>
          <w:b/>
          <w:sz w:val="40"/>
          <w:szCs w:val="40"/>
        </w:rPr>
      </w:pPr>
    </w:p>
    <w:p w14:paraId="75D49208" w14:textId="77777777" w:rsidR="004127C8" w:rsidRDefault="004127C8" w:rsidP="004127C8">
      <w:pPr>
        <w:jc w:val="center"/>
        <w:rPr>
          <w:rFonts w:asciiTheme="minorHAnsi" w:hAnsiTheme="minorHAnsi" w:cstheme="minorHAnsi"/>
          <w:b/>
          <w:sz w:val="48"/>
          <w:szCs w:val="48"/>
        </w:rPr>
      </w:pPr>
    </w:p>
    <w:p w14:paraId="6B1D7CB2" w14:textId="77777777" w:rsidR="004127C8" w:rsidRDefault="004127C8" w:rsidP="004127C8">
      <w:pPr>
        <w:jc w:val="center"/>
        <w:rPr>
          <w:rFonts w:asciiTheme="minorHAnsi" w:hAnsiTheme="minorHAnsi" w:cstheme="minorHAnsi"/>
          <w:b/>
          <w:sz w:val="48"/>
          <w:szCs w:val="48"/>
        </w:rPr>
      </w:pPr>
    </w:p>
    <w:p w14:paraId="3AAA5E3F" w14:textId="77777777" w:rsidR="004127C8" w:rsidRDefault="004127C8" w:rsidP="004127C8">
      <w:pPr>
        <w:jc w:val="center"/>
        <w:rPr>
          <w:rFonts w:asciiTheme="minorHAnsi" w:hAnsiTheme="minorHAnsi" w:cstheme="minorHAnsi"/>
          <w:b/>
          <w:sz w:val="48"/>
          <w:szCs w:val="48"/>
        </w:rPr>
      </w:pPr>
    </w:p>
    <w:p w14:paraId="39EBC6CE" w14:textId="77777777" w:rsidR="004127C8" w:rsidRDefault="004127C8" w:rsidP="004127C8">
      <w:pPr>
        <w:jc w:val="center"/>
        <w:rPr>
          <w:rFonts w:asciiTheme="minorHAnsi" w:hAnsiTheme="minorHAnsi" w:cstheme="minorHAnsi"/>
          <w:b/>
          <w:sz w:val="48"/>
          <w:szCs w:val="48"/>
        </w:rPr>
      </w:pPr>
    </w:p>
    <w:p w14:paraId="4EE2C6D0" w14:textId="77777777" w:rsidR="00F376B0" w:rsidRPr="00776F0F" w:rsidRDefault="00F376B0" w:rsidP="00F376B0">
      <w:pPr>
        <w:jc w:val="center"/>
        <w:rPr>
          <w:rFonts w:asciiTheme="minorHAnsi" w:hAnsiTheme="minorHAnsi" w:cstheme="minorHAnsi"/>
          <w:b/>
          <w:sz w:val="40"/>
          <w:szCs w:val="40"/>
        </w:rPr>
      </w:pPr>
      <w:r w:rsidRPr="00776F0F">
        <w:rPr>
          <w:rFonts w:asciiTheme="minorHAnsi" w:hAnsiTheme="minorHAnsi" w:cstheme="minorHAnsi"/>
          <w:b/>
          <w:sz w:val="40"/>
          <w:szCs w:val="40"/>
        </w:rPr>
        <w:t>Auktorisationssystem för bortforsling och behandling av fosformaterial från enskilda avlopp</w:t>
      </w:r>
    </w:p>
    <w:p w14:paraId="10FFAED1" w14:textId="77777777" w:rsidR="004127C8" w:rsidRPr="004127C8" w:rsidRDefault="004127C8" w:rsidP="004127C8">
      <w:pPr>
        <w:jc w:val="center"/>
        <w:rPr>
          <w:rFonts w:asciiTheme="minorHAnsi" w:hAnsiTheme="minorHAnsi" w:cstheme="minorHAnsi"/>
          <w:b/>
          <w:sz w:val="48"/>
          <w:szCs w:val="48"/>
        </w:rPr>
      </w:pPr>
    </w:p>
    <w:p w14:paraId="3BE236D5" w14:textId="77777777" w:rsidR="004127C8" w:rsidRPr="00F376B0" w:rsidRDefault="004127C8" w:rsidP="004127C8">
      <w:pPr>
        <w:jc w:val="center"/>
        <w:rPr>
          <w:rFonts w:asciiTheme="minorHAnsi" w:hAnsiTheme="minorHAnsi" w:cstheme="minorHAnsi"/>
          <w:sz w:val="40"/>
          <w:szCs w:val="40"/>
        </w:rPr>
      </w:pPr>
      <w:r w:rsidRPr="00F376B0">
        <w:rPr>
          <w:rFonts w:asciiTheme="minorHAnsi" w:hAnsiTheme="minorHAnsi" w:cstheme="minorHAnsi"/>
          <w:sz w:val="40"/>
          <w:szCs w:val="40"/>
        </w:rPr>
        <w:t>Bilaga 1 – Ansökningsformulär</w:t>
      </w:r>
    </w:p>
    <w:p w14:paraId="705E57FA" w14:textId="77777777" w:rsidR="004127C8" w:rsidRPr="00F67FCF" w:rsidRDefault="004127C8" w:rsidP="004127C8">
      <w:pPr>
        <w:pStyle w:val="Normaltindrag"/>
        <w:jc w:val="center"/>
        <w:rPr>
          <w:sz w:val="36"/>
          <w:szCs w:val="36"/>
        </w:rPr>
      </w:pPr>
    </w:p>
    <w:bookmarkEnd w:id="3"/>
    <w:p w14:paraId="6E620069" w14:textId="77777777" w:rsidR="004127C8" w:rsidRDefault="004127C8" w:rsidP="004127C8">
      <w:pPr>
        <w:jc w:val="center"/>
        <w:rPr>
          <w:sz w:val="32"/>
          <w:szCs w:val="32"/>
        </w:rPr>
      </w:pPr>
    </w:p>
    <w:p w14:paraId="40B6C03E" w14:textId="77777777" w:rsidR="004127C8" w:rsidRPr="00F44BFF" w:rsidRDefault="004127C8" w:rsidP="004127C8">
      <w:pPr>
        <w:jc w:val="center"/>
        <w:rPr>
          <w:sz w:val="32"/>
          <w:szCs w:val="32"/>
        </w:rPr>
      </w:pPr>
    </w:p>
    <w:p w14:paraId="3DF9ED5B" w14:textId="77777777" w:rsidR="004127C8" w:rsidRDefault="004127C8" w:rsidP="004127C8">
      <w:r>
        <w:br w:type="page"/>
      </w:r>
    </w:p>
    <w:p w14:paraId="74BFBB34" w14:textId="77777777" w:rsidR="00722444" w:rsidRDefault="00722444" w:rsidP="00722444">
      <w:pPr>
        <w:pStyle w:val="Rubrik1"/>
        <w:numPr>
          <w:ilvl w:val="0"/>
          <w:numId w:val="0"/>
        </w:numPr>
        <w:spacing w:line="264" w:lineRule="auto"/>
        <w:ind w:left="850"/>
        <w:rPr>
          <w:rFonts w:asciiTheme="minorHAnsi" w:hAnsiTheme="minorHAnsi" w:cstheme="minorHAnsi"/>
          <w:sz w:val="22"/>
          <w:szCs w:val="22"/>
        </w:rPr>
      </w:pPr>
    </w:p>
    <w:p w14:paraId="381385F0" w14:textId="188300BB" w:rsidR="004127C8" w:rsidRPr="00722444" w:rsidRDefault="004127C8" w:rsidP="004127C8">
      <w:pPr>
        <w:pStyle w:val="Rubrik1"/>
        <w:tabs>
          <w:tab w:val="clear" w:pos="1800"/>
          <w:tab w:val="num" w:pos="850"/>
        </w:tabs>
        <w:spacing w:line="264" w:lineRule="auto"/>
        <w:ind w:left="850" w:hanging="850"/>
        <w:rPr>
          <w:rFonts w:asciiTheme="minorHAnsi" w:hAnsiTheme="minorHAnsi" w:cstheme="minorHAnsi"/>
          <w:sz w:val="20"/>
          <w:szCs w:val="22"/>
        </w:rPr>
      </w:pPr>
      <w:r w:rsidRPr="00722444">
        <w:rPr>
          <w:rFonts w:asciiTheme="minorHAnsi" w:hAnsiTheme="minorHAnsi" w:cstheme="minorHAnsi"/>
          <w:sz w:val="20"/>
          <w:szCs w:val="22"/>
        </w:rPr>
        <w:t>Uppgifter om Ansökaren</w:t>
      </w:r>
    </w:p>
    <w:tbl>
      <w:tblPr>
        <w:tblStyle w:val="Tabellrutnt"/>
        <w:tblW w:w="7938" w:type="dxa"/>
        <w:tblInd w:w="959" w:type="dxa"/>
        <w:tblLook w:val="04A0" w:firstRow="1" w:lastRow="0" w:firstColumn="1" w:lastColumn="0" w:noHBand="0" w:noVBand="1"/>
      </w:tblPr>
      <w:tblGrid>
        <w:gridCol w:w="2518"/>
        <w:gridCol w:w="5420"/>
      </w:tblGrid>
      <w:tr w:rsidR="004127C8" w:rsidRPr="00722444" w14:paraId="66E3F1BF" w14:textId="77777777" w:rsidTr="00542E1B">
        <w:tc>
          <w:tcPr>
            <w:tcW w:w="7938" w:type="dxa"/>
            <w:gridSpan w:val="2"/>
          </w:tcPr>
          <w:p w14:paraId="600625C5" w14:textId="77777777" w:rsidR="004127C8" w:rsidRPr="00722444" w:rsidRDefault="004127C8" w:rsidP="00542E1B">
            <w:pPr>
              <w:pStyle w:val="Normaltindrag"/>
              <w:ind w:left="0"/>
              <w:rPr>
                <w:rFonts w:asciiTheme="minorHAnsi" w:hAnsiTheme="minorHAnsi" w:cstheme="minorHAnsi"/>
                <w:b/>
                <w:sz w:val="20"/>
                <w:szCs w:val="22"/>
              </w:rPr>
            </w:pPr>
            <w:r w:rsidRPr="00722444">
              <w:rPr>
                <w:rFonts w:asciiTheme="minorHAnsi" w:hAnsiTheme="minorHAnsi" w:cstheme="minorHAnsi"/>
                <w:b/>
                <w:sz w:val="20"/>
                <w:szCs w:val="22"/>
              </w:rPr>
              <w:t>Ansökarens kontaktuppgifter</w:t>
            </w:r>
          </w:p>
        </w:tc>
      </w:tr>
      <w:tr w:rsidR="004127C8" w:rsidRPr="00722444" w14:paraId="34D0F7DD" w14:textId="77777777" w:rsidTr="00542E1B">
        <w:tc>
          <w:tcPr>
            <w:tcW w:w="2518" w:type="dxa"/>
          </w:tcPr>
          <w:p w14:paraId="51BE1DE7" w14:textId="77777777" w:rsidR="004127C8" w:rsidRPr="00722444" w:rsidRDefault="004127C8" w:rsidP="00542E1B">
            <w:pPr>
              <w:pStyle w:val="Normaltindrag"/>
              <w:ind w:left="0"/>
              <w:rPr>
                <w:rFonts w:asciiTheme="minorHAnsi" w:hAnsiTheme="minorHAnsi" w:cstheme="minorHAnsi"/>
                <w:sz w:val="20"/>
                <w:szCs w:val="22"/>
              </w:rPr>
            </w:pPr>
            <w:r w:rsidRPr="00722444">
              <w:rPr>
                <w:rFonts w:asciiTheme="minorHAnsi" w:hAnsiTheme="minorHAnsi" w:cstheme="minorHAnsi"/>
                <w:sz w:val="20"/>
                <w:szCs w:val="22"/>
              </w:rPr>
              <w:t>Företagsnamn:</w:t>
            </w:r>
          </w:p>
        </w:tc>
        <w:tc>
          <w:tcPr>
            <w:tcW w:w="5420" w:type="dxa"/>
          </w:tcPr>
          <w:p w14:paraId="058E07E1" w14:textId="77777777" w:rsidR="004127C8" w:rsidRPr="00722444" w:rsidRDefault="004127C8" w:rsidP="00542E1B">
            <w:pPr>
              <w:pStyle w:val="Normaltindrag"/>
              <w:ind w:left="0"/>
              <w:rPr>
                <w:rFonts w:asciiTheme="minorHAnsi" w:hAnsiTheme="minorHAnsi" w:cstheme="minorHAnsi"/>
                <w:sz w:val="20"/>
                <w:szCs w:val="22"/>
              </w:rPr>
            </w:pPr>
          </w:p>
        </w:tc>
      </w:tr>
      <w:tr w:rsidR="004127C8" w:rsidRPr="00722444" w14:paraId="6A80E722" w14:textId="77777777" w:rsidTr="00542E1B">
        <w:tc>
          <w:tcPr>
            <w:tcW w:w="2518" w:type="dxa"/>
          </w:tcPr>
          <w:p w14:paraId="4FC1AACE" w14:textId="77777777" w:rsidR="004127C8" w:rsidRPr="00722444" w:rsidRDefault="004127C8" w:rsidP="00542E1B">
            <w:pPr>
              <w:pStyle w:val="Normaltindrag"/>
              <w:ind w:left="0"/>
              <w:rPr>
                <w:rFonts w:asciiTheme="minorHAnsi" w:hAnsiTheme="minorHAnsi" w:cstheme="minorHAnsi"/>
                <w:sz w:val="20"/>
                <w:szCs w:val="22"/>
              </w:rPr>
            </w:pPr>
            <w:r w:rsidRPr="00722444">
              <w:rPr>
                <w:rFonts w:asciiTheme="minorHAnsi" w:hAnsiTheme="minorHAnsi" w:cstheme="minorHAnsi"/>
                <w:sz w:val="20"/>
                <w:szCs w:val="22"/>
              </w:rPr>
              <w:t>Organisationsnummer:</w:t>
            </w:r>
          </w:p>
        </w:tc>
        <w:tc>
          <w:tcPr>
            <w:tcW w:w="5420" w:type="dxa"/>
          </w:tcPr>
          <w:p w14:paraId="53C292A7" w14:textId="77777777" w:rsidR="004127C8" w:rsidRPr="00722444" w:rsidRDefault="004127C8" w:rsidP="00542E1B">
            <w:pPr>
              <w:pStyle w:val="Normaltindrag"/>
              <w:ind w:left="0"/>
              <w:rPr>
                <w:rFonts w:asciiTheme="minorHAnsi" w:hAnsiTheme="minorHAnsi" w:cstheme="minorHAnsi"/>
                <w:sz w:val="20"/>
                <w:szCs w:val="22"/>
              </w:rPr>
            </w:pPr>
          </w:p>
        </w:tc>
      </w:tr>
      <w:tr w:rsidR="004127C8" w:rsidRPr="00722444" w14:paraId="6EA34703" w14:textId="77777777" w:rsidTr="00542E1B">
        <w:tc>
          <w:tcPr>
            <w:tcW w:w="2518" w:type="dxa"/>
          </w:tcPr>
          <w:p w14:paraId="6E2FF4B7" w14:textId="77777777" w:rsidR="004127C8" w:rsidRPr="00722444" w:rsidRDefault="004127C8" w:rsidP="00542E1B">
            <w:pPr>
              <w:pStyle w:val="Normaltindrag"/>
              <w:ind w:left="0"/>
              <w:rPr>
                <w:rFonts w:asciiTheme="minorHAnsi" w:hAnsiTheme="minorHAnsi" w:cstheme="minorHAnsi"/>
                <w:sz w:val="20"/>
                <w:szCs w:val="22"/>
              </w:rPr>
            </w:pPr>
            <w:r w:rsidRPr="00722444">
              <w:rPr>
                <w:rFonts w:asciiTheme="minorHAnsi" w:hAnsiTheme="minorHAnsi" w:cstheme="minorHAnsi"/>
                <w:sz w:val="20"/>
                <w:szCs w:val="22"/>
              </w:rPr>
              <w:t>Box/Gata:</w:t>
            </w:r>
          </w:p>
        </w:tc>
        <w:tc>
          <w:tcPr>
            <w:tcW w:w="5420" w:type="dxa"/>
          </w:tcPr>
          <w:p w14:paraId="40CC09DD" w14:textId="77777777" w:rsidR="004127C8" w:rsidRPr="00722444" w:rsidRDefault="004127C8" w:rsidP="00542E1B">
            <w:pPr>
              <w:pStyle w:val="Normaltindrag"/>
              <w:ind w:left="0"/>
              <w:rPr>
                <w:rFonts w:asciiTheme="minorHAnsi" w:hAnsiTheme="minorHAnsi" w:cstheme="minorHAnsi"/>
                <w:sz w:val="20"/>
                <w:szCs w:val="22"/>
              </w:rPr>
            </w:pPr>
          </w:p>
        </w:tc>
      </w:tr>
      <w:tr w:rsidR="004127C8" w:rsidRPr="00722444" w14:paraId="1BDD87BC" w14:textId="77777777" w:rsidTr="00542E1B">
        <w:tc>
          <w:tcPr>
            <w:tcW w:w="2518" w:type="dxa"/>
          </w:tcPr>
          <w:p w14:paraId="08E8353B" w14:textId="77777777" w:rsidR="004127C8" w:rsidRPr="00722444" w:rsidRDefault="004127C8" w:rsidP="00542E1B">
            <w:pPr>
              <w:pStyle w:val="Normaltindrag"/>
              <w:ind w:left="0"/>
              <w:rPr>
                <w:rFonts w:asciiTheme="minorHAnsi" w:hAnsiTheme="minorHAnsi" w:cstheme="minorHAnsi"/>
                <w:sz w:val="20"/>
                <w:szCs w:val="22"/>
              </w:rPr>
            </w:pPr>
            <w:r w:rsidRPr="00722444">
              <w:rPr>
                <w:rFonts w:asciiTheme="minorHAnsi" w:hAnsiTheme="minorHAnsi" w:cstheme="minorHAnsi"/>
                <w:sz w:val="20"/>
                <w:szCs w:val="22"/>
              </w:rPr>
              <w:t>Postadress:</w:t>
            </w:r>
          </w:p>
        </w:tc>
        <w:tc>
          <w:tcPr>
            <w:tcW w:w="5420" w:type="dxa"/>
          </w:tcPr>
          <w:p w14:paraId="4F4EC4B7" w14:textId="77777777" w:rsidR="004127C8" w:rsidRPr="00722444" w:rsidRDefault="004127C8" w:rsidP="00542E1B">
            <w:pPr>
              <w:pStyle w:val="Normaltindrag"/>
              <w:ind w:left="0"/>
              <w:rPr>
                <w:rFonts w:asciiTheme="minorHAnsi" w:hAnsiTheme="minorHAnsi" w:cstheme="minorHAnsi"/>
                <w:sz w:val="20"/>
                <w:szCs w:val="22"/>
              </w:rPr>
            </w:pPr>
          </w:p>
        </w:tc>
      </w:tr>
      <w:tr w:rsidR="004127C8" w:rsidRPr="00722444" w14:paraId="6102C37F" w14:textId="77777777" w:rsidTr="00542E1B">
        <w:tc>
          <w:tcPr>
            <w:tcW w:w="2518" w:type="dxa"/>
          </w:tcPr>
          <w:p w14:paraId="1CACF650" w14:textId="77777777" w:rsidR="004127C8" w:rsidRPr="00722444" w:rsidRDefault="004127C8" w:rsidP="00542E1B">
            <w:pPr>
              <w:pStyle w:val="Normaltindrag"/>
              <w:ind w:left="0"/>
              <w:rPr>
                <w:rFonts w:asciiTheme="minorHAnsi" w:hAnsiTheme="minorHAnsi" w:cstheme="minorHAnsi"/>
                <w:sz w:val="20"/>
                <w:szCs w:val="22"/>
              </w:rPr>
            </w:pPr>
            <w:r w:rsidRPr="00722444">
              <w:rPr>
                <w:rFonts w:asciiTheme="minorHAnsi" w:hAnsiTheme="minorHAnsi" w:cstheme="minorHAnsi"/>
                <w:sz w:val="20"/>
                <w:szCs w:val="22"/>
              </w:rPr>
              <w:t>Telefonnummer:</w:t>
            </w:r>
          </w:p>
        </w:tc>
        <w:tc>
          <w:tcPr>
            <w:tcW w:w="5420" w:type="dxa"/>
          </w:tcPr>
          <w:p w14:paraId="32722BB0" w14:textId="77777777" w:rsidR="004127C8" w:rsidRPr="00722444" w:rsidRDefault="004127C8" w:rsidP="00542E1B">
            <w:pPr>
              <w:pStyle w:val="Normaltindrag"/>
              <w:ind w:left="0"/>
              <w:rPr>
                <w:rFonts w:asciiTheme="minorHAnsi" w:hAnsiTheme="minorHAnsi" w:cstheme="minorHAnsi"/>
                <w:sz w:val="20"/>
                <w:szCs w:val="22"/>
              </w:rPr>
            </w:pPr>
          </w:p>
        </w:tc>
      </w:tr>
      <w:tr w:rsidR="004127C8" w:rsidRPr="00722444" w14:paraId="4BF2F5E7" w14:textId="77777777" w:rsidTr="00542E1B">
        <w:tc>
          <w:tcPr>
            <w:tcW w:w="2518" w:type="dxa"/>
          </w:tcPr>
          <w:p w14:paraId="4212C0B2" w14:textId="77777777" w:rsidR="004127C8" w:rsidRPr="00722444" w:rsidRDefault="004127C8" w:rsidP="00542E1B">
            <w:pPr>
              <w:pStyle w:val="Normaltindrag"/>
              <w:ind w:left="0"/>
              <w:rPr>
                <w:rFonts w:asciiTheme="minorHAnsi" w:hAnsiTheme="minorHAnsi" w:cstheme="minorHAnsi"/>
                <w:sz w:val="20"/>
                <w:szCs w:val="22"/>
              </w:rPr>
            </w:pPr>
            <w:r w:rsidRPr="00722444">
              <w:rPr>
                <w:rFonts w:asciiTheme="minorHAnsi" w:hAnsiTheme="minorHAnsi" w:cstheme="minorHAnsi"/>
                <w:sz w:val="20"/>
                <w:szCs w:val="22"/>
              </w:rPr>
              <w:t>E-post:</w:t>
            </w:r>
          </w:p>
        </w:tc>
        <w:tc>
          <w:tcPr>
            <w:tcW w:w="5420" w:type="dxa"/>
          </w:tcPr>
          <w:p w14:paraId="6477332B" w14:textId="77777777" w:rsidR="004127C8" w:rsidRPr="00722444" w:rsidRDefault="004127C8" w:rsidP="00542E1B">
            <w:pPr>
              <w:pStyle w:val="Normaltindrag"/>
              <w:ind w:left="0"/>
              <w:rPr>
                <w:rFonts w:asciiTheme="minorHAnsi" w:hAnsiTheme="minorHAnsi" w:cstheme="minorHAnsi"/>
                <w:sz w:val="20"/>
                <w:szCs w:val="22"/>
              </w:rPr>
            </w:pPr>
          </w:p>
        </w:tc>
      </w:tr>
    </w:tbl>
    <w:p w14:paraId="42D06D5E" w14:textId="77777777" w:rsidR="004127C8" w:rsidRPr="00722444" w:rsidRDefault="004127C8" w:rsidP="004127C8">
      <w:pPr>
        <w:pStyle w:val="Normaltindrag"/>
        <w:rPr>
          <w:rFonts w:asciiTheme="minorHAnsi" w:hAnsiTheme="minorHAnsi" w:cstheme="minorHAnsi"/>
          <w:sz w:val="20"/>
          <w:szCs w:val="22"/>
        </w:rPr>
      </w:pPr>
    </w:p>
    <w:tbl>
      <w:tblPr>
        <w:tblStyle w:val="Tabellrutnt"/>
        <w:tblW w:w="7982" w:type="dxa"/>
        <w:tblInd w:w="959" w:type="dxa"/>
        <w:tblLook w:val="04A0" w:firstRow="1" w:lastRow="0" w:firstColumn="1" w:lastColumn="0" w:noHBand="0" w:noVBand="1"/>
      </w:tblPr>
      <w:tblGrid>
        <w:gridCol w:w="2518"/>
        <w:gridCol w:w="5464"/>
      </w:tblGrid>
      <w:tr w:rsidR="004127C8" w:rsidRPr="00722444" w14:paraId="1D99B7D1" w14:textId="77777777" w:rsidTr="00542E1B">
        <w:tc>
          <w:tcPr>
            <w:tcW w:w="7982" w:type="dxa"/>
            <w:gridSpan w:val="2"/>
          </w:tcPr>
          <w:p w14:paraId="51008FCE" w14:textId="77777777" w:rsidR="004127C8" w:rsidRPr="00722444" w:rsidRDefault="004127C8" w:rsidP="00542E1B">
            <w:pPr>
              <w:pStyle w:val="Normaltindrag"/>
              <w:ind w:left="0"/>
              <w:rPr>
                <w:rFonts w:asciiTheme="minorHAnsi" w:hAnsiTheme="minorHAnsi" w:cstheme="minorHAnsi"/>
                <w:b/>
                <w:sz w:val="20"/>
                <w:szCs w:val="22"/>
              </w:rPr>
            </w:pPr>
            <w:r w:rsidRPr="00722444">
              <w:rPr>
                <w:rFonts w:asciiTheme="minorHAnsi" w:hAnsiTheme="minorHAnsi" w:cstheme="minorHAnsi"/>
                <w:b/>
                <w:sz w:val="20"/>
                <w:szCs w:val="22"/>
              </w:rPr>
              <w:t>Kontaktperson</w:t>
            </w:r>
          </w:p>
        </w:tc>
      </w:tr>
      <w:tr w:rsidR="004127C8" w:rsidRPr="00722444" w14:paraId="2A2E7ED4" w14:textId="77777777" w:rsidTr="00542E1B">
        <w:tc>
          <w:tcPr>
            <w:tcW w:w="2518" w:type="dxa"/>
          </w:tcPr>
          <w:p w14:paraId="2D2D8892" w14:textId="77777777" w:rsidR="004127C8" w:rsidRPr="00722444" w:rsidRDefault="004127C8" w:rsidP="00542E1B">
            <w:pPr>
              <w:pStyle w:val="Normaltindrag"/>
              <w:ind w:left="0"/>
              <w:rPr>
                <w:rFonts w:asciiTheme="minorHAnsi" w:hAnsiTheme="minorHAnsi" w:cstheme="minorHAnsi"/>
                <w:sz w:val="20"/>
                <w:szCs w:val="22"/>
              </w:rPr>
            </w:pPr>
            <w:r w:rsidRPr="00722444">
              <w:rPr>
                <w:rFonts w:asciiTheme="minorHAnsi" w:hAnsiTheme="minorHAnsi" w:cstheme="minorHAnsi"/>
                <w:sz w:val="20"/>
                <w:szCs w:val="22"/>
              </w:rPr>
              <w:t>Namn:</w:t>
            </w:r>
          </w:p>
        </w:tc>
        <w:tc>
          <w:tcPr>
            <w:tcW w:w="5464" w:type="dxa"/>
          </w:tcPr>
          <w:p w14:paraId="46DD12FE" w14:textId="77777777" w:rsidR="004127C8" w:rsidRPr="00722444" w:rsidRDefault="004127C8" w:rsidP="00542E1B">
            <w:pPr>
              <w:pStyle w:val="Normaltindrag"/>
              <w:ind w:left="0"/>
              <w:rPr>
                <w:rFonts w:asciiTheme="minorHAnsi" w:hAnsiTheme="minorHAnsi" w:cstheme="minorHAnsi"/>
                <w:sz w:val="20"/>
                <w:szCs w:val="22"/>
              </w:rPr>
            </w:pPr>
          </w:p>
        </w:tc>
      </w:tr>
      <w:tr w:rsidR="004127C8" w:rsidRPr="00722444" w14:paraId="5B53F529" w14:textId="77777777" w:rsidTr="00542E1B">
        <w:tc>
          <w:tcPr>
            <w:tcW w:w="2518" w:type="dxa"/>
          </w:tcPr>
          <w:p w14:paraId="54C45BB6" w14:textId="77777777" w:rsidR="004127C8" w:rsidRPr="00722444" w:rsidRDefault="004127C8" w:rsidP="00542E1B">
            <w:pPr>
              <w:pStyle w:val="Normaltindrag"/>
              <w:ind w:left="0"/>
              <w:rPr>
                <w:rFonts w:asciiTheme="minorHAnsi" w:hAnsiTheme="minorHAnsi" w:cstheme="minorHAnsi"/>
                <w:sz w:val="20"/>
                <w:szCs w:val="22"/>
              </w:rPr>
            </w:pPr>
            <w:r w:rsidRPr="00722444">
              <w:rPr>
                <w:rFonts w:asciiTheme="minorHAnsi" w:hAnsiTheme="minorHAnsi" w:cstheme="minorHAnsi"/>
                <w:sz w:val="20"/>
                <w:szCs w:val="22"/>
              </w:rPr>
              <w:t>Telefonnummer:</w:t>
            </w:r>
          </w:p>
        </w:tc>
        <w:tc>
          <w:tcPr>
            <w:tcW w:w="5464" w:type="dxa"/>
          </w:tcPr>
          <w:p w14:paraId="0BFF4703" w14:textId="77777777" w:rsidR="004127C8" w:rsidRPr="00722444" w:rsidRDefault="004127C8" w:rsidP="00542E1B">
            <w:pPr>
              <w:pStyle w:val="Normaltindrag"/>
              <w:ind w:left="0"/>
              <w:rPr>
                <w:rFonts w:asciiTheme="minorHAnsi" w:hAnsiTheme="minorHAnsi" w:cstheme="minorHAnsi"/>
                <w:sz w:val="20"/>
                <w:szCs w:val="22"/>
              </w:rPr>
            </w:pPr>
          </w:p>
        </w:tc>
      </w:tr>
      <w:tr w:rsidR="004127C8" w:rsidRPr="00722444" w14:paraId="385C452A" w14:textId="77777777" w:rsidTr="00542E1B">
        <w:tc>
          <w:tcPr>
            <w:tcW w:w="2518" w:type="dxa"/>
          </w:tcPr>
          <w:p w14:paraId="3EF11324" w14:textId="77777777" w:rsidR="004127C8" w:rsidRPr="00722444" w:rsidRDefault="004127C8" w:rsidP="00542E1B">
            <w:pPr>
              <w:pStyle w:val="Normaltindrag"/>
              <w:ind w:left="0"/>
              <w:rPr>
                <w:rFonts w:asciiTheme="minorHAnsi" w:hAnsiTheme="minorHAnsi" w:cstheme="minorHAnsi"/>
                <w:sz w:val="20"/>
                <w:szCs w:val="22"/>
              </w:rPr>
            </w:pPr>
            <w:r w:rsidRPr="00722444">
              <w:rPr>
                <w:rFonts w:asciiTheme="minorHAnsi" w:hAnsiTheme="minorHAnsi" w:cstheme="minorHAnsi"/>
                <w:sz w:val="20"/>
                <w:szCs w:val="22"/>
              </w:rPr>
              <w:t>E-post:</w:t>
            </w:r>
          </w:p>
        </w:tc>
        <w:tc>
          <w:tcPr>
            <w:tcW w:w="5464" w:type="dxa"/>
          </w:tcPr>
          <w:p w14:paraId="41781F79" w14:textId="77777777" w:rsidR="004127C8" w:rsidRPr="00722444" w:rsidRDefault="004127C8" w:rsidP="00542E1B">
            <w:pPr>
              <w:pStyle w:val="Normaltindrag"/>
              <w:ind w:left="0"/>
              <w:rPr>
                <w:rFonts w:asciiTheme="minorHAnsi" w:hAnsiTheme="minorHAnsi" w:cstheme="minorHAnsi"/>
                <w:sz w:val="20"/>
                <w:szCs w:val="22"/>
              </w:rPr>
            </w:pPr>
          </w:p>
        </w:tc>
      </w:tr>
    </w:tbl>
    <w:p w14:paraId="46D63ECA" w14:textId="23F79A99" w:rsidR="004127C8" w:rsidRPr="00722444" w:rsidRDefault="004127C8" w:rsidP="004127C8">
      <w:pPr>
        <w:pStyle w:val="Normaltindrag"/>
        <w:rPr>
          <w:rFonts w:asciiTheme="minorHAnsi" w:hAnsiTheme="minorHAnsi" w:cstheme="minorHAnsi"/>
          <w:sz w:val="20"/>
          <w:szCs w:val="22"/>
        </w:rPr>
      </w:pPr>
    </w:p>
    <w:tbl>
      <w:tblPr>
        <w:tblStyle w:val="Tabellrutnt"/>
        <w:tblW w:w="7982" w:type="dxa"/>
        <w:tblInd w:w="959" w:type="dxa"/>
        <w:tblLook w:val="04A0" w:firstRow="1" w:lastRow="0" w:firstColumn="1" w:lastColumn="0" w:noHBand="0" w:noVBand="1"/>
      </w:tblPr>
      <w:tblGrid>
        <w:gridCol w:w="2297"/>
        <w:gridCol w:w="2794"/>
        <w:gridCol w:w="2891"/>
      </w:tblGrid>
      <w:tr w:rsidR="00E22BD3" w:rsidRPr="00722444" w14:paraId="58237740" w14:textId="77777777" w:rsidTr="00722444">
        <w:tc>
          <w:tcPr>
            <w:tcW w:w="7982" w:type="dxa"/>
            <w:gridSpan w:val="3"/>
          </w:tcPr>
          <w:p w14:paraId="339E39FD" w14:textId="1F86555A" w:rsidR="00E22BD3" w:rsidRPr="00722444" w:rsidRDefault="00E22BD3" w:rsidP="006876BF">
            <w:pPr>
              <w:pStyle w:val="Normaltindrag"/>
              <w:ind w:left="0"/>
              <w:rPr>
                <w:rFonts w:asciiTheme="minorHAnsi" w:hAnsiTheme="minorHAnsi" w:cstheme="minorHAnsi"/>
                <w:b/>
                <w:sz w:val="20"/>
                <w:szCs w:val="22"/>
              </w:rPr>
            </w:pPr>
            <w:r w:rsidRPr="00722444">
              <w:rPr>
                <w:rFonts w:asciiTheme="minorHAnsi" w:hAnsiTheme="minorHAnsi" w:cstheme="minorHAnsi"/>
                <w:b/>
                <w:sz w:val="20"/>
                <w:szCs w:val="22"/>
              </w:rPr>
              <w:t>Lista på underentreprenörer</w:t>
            </w:r>
          </w:p>
        </w:tc>
      </w:tr>
      <w:tr w:rsidR="00722444" w:rsidRPr="00722444" w14:paraId="007A2850" w14:textId="77777777" w:rsidTr="00722444">
        <w:tc>
          <w:tcPr>
            <w:tcW w:w="2297" w:type="dxa"/>
          </w:tcPr>
          <w:p w14:paraId="5E778E59" w14:textId="29A7AE86" w:rsidR="00722444" w:rsidRPr="00722444" w:rsidRDefault="00722444" w:rsidP="009C7417">
            <w:pPr>
              <w:pStyle w:val="Normaltindrag"/>
              <w:ind w:left="0"/>
              <w:jc w:val="center"/>
              <w:rPr>
                <w:rFonts w:asciiTheme="minorHAnsi" w:hAnsiTheme="minorHAnsi" w:cstheme="minorHAnsi"/>
                <w:sz w:val="20"/>
                <w:szCs w:val="22"/>
              </w:rPr>
            </w:pPr>
            <w:r w:rsidRPr="00722444">
              <w:rPr>
                <w:rFonts w:asciiTheme="minorHAnsi" w:hAnsiTheme="minorHAnsi" w:cstheme="minorHAnsi"/>
                <w:sz w:val="20"/>
                <w:szCs w:val="22"/>
              </w:rPr>
              <w:t>Företagsnamn</w:t>
            </w:r>
          </w:p>
        </w:tc>
        <w:tc>
          <w:tcPr>
            <w:tcW w:w="2794" w:type="dxa"/>
          </w:tcPr>
          <w:p w14:paraId="2B9CE258" w14:textId="20DF1F93" w:rsidR="00722444" w:rsidRPr="00722444" w:rsidRDefault="00722444" w:rsidP="009C7417">
            <w:pPr>
              <w:pStyle w:val="Normaltindrag"/>
              <w:ind w:left="0"/>
              <w:jc w:val="center"/>
              <w:rPr>
                <w:rFonts w:asciiTheme="minorHAnsi" w:hAnsiTheme="minorHAnsi" w:cstheme="minorHAnsi"/>
                <w:sz w:val="20"/>
                <w:szCs w:val="22"/>
              </w:rPr>
            </w:pPr>
            <w:r w:rsidRPr="00722444">
              <w:rPr>
                <w:rFonts w:asciiTheme="minorHAnsi" w:hAnsiTheme="minorHAnsi" w:cstheme="minorHAnsi"/>
                <w:sz w:val="20"/>
                <w:szCs w:val="22"/>
              </w:rPr>
              <w:t>Organisationsnummer</w:t>
            </w:r>
          </w:p>
        </w:tc>
        <w:tc>
          <w:tcPr>
            <w:tcW w:w="2891" w:type="dxa"/>
          </w:tcPr>
          <w:p w14:paraId="3CA42708" w14:textId="2ACB1C86" w:rsidR="00722444" w:rsidRPr="00722444" w:rsidRDefault="00722444" w:rsidP="009C7417">
            <w:pPr>
              <w:pStyle w:val="Normaltindrag"/>
              <w:ind w:left="0"/>
              <w:jc w:val="center"/>
              <w:rPr>
                <w:rFonts w:asciiTheme="minorHAnsi" w:hAnsiTheme="minorHAnsi" w:cstheme="minorHAnsi"/>
                <w:sz w:val="20"/>
                <w:szCs w:val="22"/>
              </w:rPr>
            </w:pPr>
            <w:r w:rsidRPr="00722444">
              <w:rPr>
                <w:rFonts w:asciiTheme="minorHAnsi" w:hAnsiTheme="minorHAnsi" w:cstheme="minorHAnsi"/>
                <w:sz w:val="20"/>
                <w:szCs w:val="22"/>
              </w:rPr>
              <w:t>Tillämpningsområde</w:t>
            </w:r>
          </w:p>
        </w:tc>
      </w:tr>
      <w:tr w:rsidR="00722444" w:rsidRPr="00722444" w14:paraId="1C3428D5" w14:textId="77777777" w:rsidTr="00722444">
        <w:tc>
          <w:tcPr>
            <w:tcW w:w="2297" w:type="dxa"/>
          </w:tcPr>
          <w:p w14:paraId="696946B3" w14:textId="5446E910" w:rsidR="00722444" w:rsidRPr="00722444" w:rsidRDefault="00722444" w:rsidP="006876BF">
            <w:pPr>
              <w:pStyle w:val="Normaltindrag"/>
              <w:ind w:left="0"/>
              <w:rPr>
                <w:rFonts w:asciiTheme="minorHAnsi" w:hAnsiTheme="minorHAnsi" w:cstheme="minorHAnsi"/>
                <w:sz w:val="20"/>
                <w:szCs w:val="22"/>
              </w:rPr>
            </w:pPr>
          </w:p>
        </w:tc>
        <w:tc>
          <w:tcPr>
            <w:tcW w:w="2794" w:type="dxa"/>
          </w:tcPr>
          <w:p w14:paraId="06CA1F5E" w14:textId="77777777" w:rsidR="00722444" w:rsidRPr="00722444" w:rsidRDefault="00722444" w:rsidP="006876BF">
            <w:pPr>
              <w:pStyle w:val="Normaltindrag"/>
              <w:ind w:left="0"/>
              <w:rPr>
                <w:rFonts w:asciiTheme="minorHAnsi" w:hAnsiTheme="minorHAnsi" w:cstheme="minorHAnsi"/>
                <w:sz w:val="20"/>
                <w:szCs w:val="22"/>
              </w:rPr>
            </w:pPr>
          </w:p>
        </w:tc>
        <w:tc>
          <w:tcPr>
            <w:tcW w:w="2891" w:type="dxa"/>
          </w:tcPr>
          <w:p w14:paraId="13220C07" w14:textId="77777777" w:rsidR="00722444" w:rsidRPr="00722444" w:rsidRDefault="00722444" w:rsidP="006876BF">
            <w:pPr>
              <w:pStyle w:val="Normaltindrag"/>
              <w:ind w:left="0"/>
              <w:rPr>
                <w:rFonts w:asciiTheme="minorHAnsi" w:hAnsiTheme="minorHAnsi" w:cstheme="minorHAnsi"/>
                <w:sz w:val="20"/>
                <w:szCs w:val="22"/>
              </w:rPr>
            </w:pPr>
          </w:p>
        </w:tc>
      </w:tr>
      <w:tr w:rsidR="00722444" w:rsidRPr="00722444" w14:paraId="06B50DE2" w14:textId="77777777" w:rsidTr="00722444">
        <w:tc>
          <w:tcPr>
            <w:tcW w:w="2297" w:type="dxa"/>
          </w:tcPr>
          <w:p w14:paraId="180F4760" w14:textId="7A357216" w:rsidR="00722444" w:rsidRPr="00722444" w:rsidRDefault="00722444" w:rsidP="006876BF">
            <w:pPr>
              <w:pStyle w:val="Normaltindrag"/>
              <w:ind w:left="0"/>
              <w:rPr>
                <w:rFonts w:asciiTheme="minorHAnsi" w:hAnsiTheme="minorHAnsi" w:cstheme="minorHAnsi"/>
                <w:sz w:val="20"/>
                <w:szCs w:val="22"/>
              </w:rPr>
            </w:pPr>
          </w:p>
        </w:tc>
        <w:tc>
          <w:tcPr>
            <w:tcW w:w="2794" w:type="dxa"/>
          </w:tcPr>
          <w:p w14:paraId="1D31F91B" w14:textId="77777777" w:rsidR="00722444" w:rsidRPr="00722444" w:rsidRDefault="00722444" w:rsidP="006876BF">
            <w:pPr>
              <w:pStyle w:val="Normaltindrag"/>
              <w:ind w:left="0"/>
              <w:rPr>
                <w:rFonts w:asciiTheme="minorHAnsi" w:hAnsiTheme="minorHAnsi" w:cstheme="minorHAnsi"/>
                <w:sz w:val="20"/>
                <w:szCs w:val="22"/>
              </w:rPr>
            </w:pPr>
          </w:p>
        </w:tc>
        <w:tc>
          <w:tcPr>
            <w:tcW w:w="2891" w:type="dxa"/>
          </w:tcPr>
          <w:p w14:paraId="212E4260" w14:textId="77777777" w:rsidR="00722444" w:rsidRPr="00722444" w:rsidRDefault="00722444" w:rsidP="006876BF">
            <w:pPr>
              <w:pStyle w:val="Normaltindrag"/>
              <w:ind w:left="0"/>
              <w:rPr>
                <w:rFonts w:asciiTheme="minorHAnsi" w:hAnsiTheme="minorHAnsi" w:cstheme="minorHAnsi"/>
                <w:sz w:val="20"/>
                <w:szCs w:val="22"/>
              </w:rPr>
            </w:pPr>
          </w:p>
        </w:tc>
      </w:tr>
      <w:tr w:rsidR="00722444" w:rsidRPr="00722444" w14:paraId="6C025845" w14:textId="77777777" w:rsidTr="00722444">
        <w:tc>
          <w:tcPr>
            <w:tcW w:w="2297" w:type="dxa"/>
          </w:tcPr>
          <w:p w14:paraId="44795E96" w14:textId="77777777" w:rsidR="00722444" w:rsidRPr="00722444" w:rsidRDefault="00722444" w:rsidP="006876BF">
            <w:pPr>
              <w:pStyle w:val="Normaltindrag"/>
              <w:ind w:left="0"/>
              <w:rPr>
                <w:rFonts w:asciiTheme="minorHAnsi" w:hAnsiTheme="minorHAnsi" w:cstheme="minorHAnsi"/>
                <w:sz w:val="20"/>
                <w:szCs w:val="22"/>
              </w:rPr>
            </w:pPr>
          </w:p>
        </w:tc>
        <w:tc>
          <w:tcPr>
            <w:tcW w:w="2794" w:type="dxa"/>
          </w:tcPr>
          <w:p w14:paraId="7F2E7EAC" w14:textId="77777777" w:rsidR="00722444" w:rsidRPr="00722444" w:rsidRDefault="00722444" w:rsidP="006876BF">
            <w:pPr>
              <w:pStyle w:val="Normaltindrag"/>
              <w:ind w:left="0"/>
              <w:rPr>
                <w:rFonts w:asciiTheme="minorHAnsi" w:hAnsiTheme="minorHAnsi" w:cstheme="minorHAnsi"/>
                <w:sz w:val="20"/>
                <w:szCs w:val="22"/>
              </w:rPr>
            </w:pPr>
          </w:p>
        </w:tc>
        <w:tc>
          <w:tcPr>
            <w:tcW w:w="2891" w:type="dxa"/>
          </w:tcPr>
          <w:p w14:paraId="35BE990D" w14:textId="77777777" w:rsidR="00722444" w:rsidRPr="00722444" w:rsidRDefault="00722444" w:rsidP="006876BF">
            <w:pPr>
              <w:pStyle w:val="Normaltindrag"/>
              <w:ind w:left="0"/>
              <w:rPr>
                <w:rFonts w:asciiTheme="minorHAnsi" w:hAnsiTheme="minorHAnsi" w:cstheme="minorHAnsi"/>
                <w:sz w:val="20"/>
                <w:szCs w:val="22"/>
              </w:rPr>
            </w:pPr>
          </w:p>
        </w:tc>
      </w:tr>
      <w:tr w:rsidR="00722444" w:rsidRPr="00722444" w14:paraId="7F7261A3" w14:textId="77777777" w:rsidTr="00722444">
        <w:tc>
          <w:tcPr>
            <w:tcW w:w="2297" w:type="dxa"/>
          </w:tcPr>
          <w:p w14:paraId="642B6749" w14:textId="77777777" w:rsidR="00722444" w:rsidRPr="00722444" w:rsidRDefault="00722444" w:rsidP="006876BF">
            <w:pPr>
              <w:pStyle w:val="Normaltindrag"/>
              <w:ind w:left="0"/>
              <w:rPr>
                <w:rFonts w:asciiTheme="minorHAnsi" w:hAnsiTheme="minorHAnsi" w:cstheme="minorHAnsi"/>
                <w:sz w:val="20"/>
                <w:szCs w:val="22"/>
              </w:rPr>
            </w:pPr>
          </w:p>
        </w:tc>
        <w:tc>
          <w:tcPr>
            <w:tcW w:w="2794" w:type="dxa"/>
          </w:tcPr>
          <w:p w14:paraId="70263F52" w14:textId="77777777" w:rsidR="00722444" w:rsidRPr="00722444" w:rsidRDefault="00722444" w:rsidP="006876BF">
            <w:pPr>
              <w:pStyle w:val="Normaltindrag"/>
              <w:ind w:left="0"/>
              <w:rPr>
                <w:rFonts w:asciiTheme="minorHAnsi" w:hAnsiTheme="minorHAnsi" w:cstheme="minorHAnsi"/>
                <w:sz w:val="20"/>
                <w:szCs w:val="22"/>
              </w:rPr>
            </w:pPr>
          </w:p>
        </w:tc>
        <w:tc>
          <w:tcPr>
            <w:tcW w:w="2891" w:type="dxa"/>
          </w:tcPr>
          <w:p w14:paraId="06582AE6" w14:textId="77777777" w:rsidR="00722444" w:rsidRPr="00722444" w:rsidRDefault="00722444" w:rsidP="006876BF">
            <w:pPr>
              <w:pStyle w:val="Normaltindrag"/>
              <w:ind w:left="0"/>
              <w:rPr>
                <w:rFonts w:asciiTheme="minorHAnsi" w:hAnsiTheme="minorHAnsi" w:cstheme="minorHAnsi"/>
                <w:sz w:val="20"/>
                <w:szCs w:val="22"/>
              </w:rPr>
            </w:pPr>
          </w:p>
        </w:tc>
      </w:tr>
    </w:tbl>
    <w:p w14:paraId="055CE070" w14:textId="75E08B54" w:rsidR="00EE22B6" w:rsidRPr="00925CB7" w:rsidRDefault="00EE22B6" w:rsidP="004127C8"/>
    <w:p w14:paraId="49B7D0EE" w14:textId="77777777" w:rsidR="00722444" w:rsidRDefault="00722444" w:rsidP="00722444">
      <w:pPr>
        <w:pStyle w:val="Normaltindrag"/>
        <w:rPr>
          <w:rFonts w:asciiTheme="minorHAnsi" w:hAnsiTheme="minorHAnsi" w:cstheme="minorHAnsi"/>
          <w:szCs w:val="22"/>
        </w:rPr>
      </w:pPr>
    </w:p>
    <w:bookmarkEnd w:id="2"/>
    <w:bookmarkEnd w:id="1"/>
    <w:bookmarkEnd w:id="0"/>
    <w:p w14:paraId="5AC2D7CB" w14:textId="77777777" w:rsidR="004127C8" w:rsidRPr="004127C8" w:rsidRDefault="004127C8" w:rsidP="00B022EE">
      <w:pPr>
        <w:rPr>
          <w:rStyle w:val="Betoning"/>
          <w:rFonts w:asciiTheme="minorHAnsi" w:hAnsiTheme="minorHAnsi" w:cstheme="minorHAnsi"/>
          <w:i w:val="0"/>
          <w:sz w:val="22"/>
          <w:szCs w:val="22"/>
        </w:rPr>
      </w:pPr>
    </w:p>
    <w:sectPr w:rsidR="004127C8" w:rsidRPr="004127C8" w:rsidSect="002F75E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552" w:right="1274" w:bottom="1418" w:left="1418" w:header="737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E9A21E" w14:textId="77777777" w:rsidR="00700688" w:rsidRDefault="00700688">
      <w:r>
        <w:separator/>
      </w:r>
    </w:p>
  </w:endnote>
  <w:endnote w:type="continuationSeparator" w:id="0">
    <w:p w14:paraId="07D1BD79" w14:textId="77777777" w:rsidR="00700688" w:rsidRDefault="007006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2F2E65" w14:textId="023B739F" w:rsidR="00B26D0A" w:rsidRDefault="00B26D0A">
    <w:pPr>
      <w:pStyle w:val="Sidfot"/>
    </w:pPr>
    <w:r>
      <w:rPr>
        <w:noProof/>
      </w:rPr>
      <mc:AlternateContent>
        <mc:Choice Requires="wps">
          <w:drawing>
            <wp:anchor distT="0" distB="0" distL="0" distR="0" simplePos="0" relativeHeight="251661312" behindDoc="0" locked="0" layoutInCell="1" allowOverlap="1" wp14:anchorId="3DCF4672" wp14:editId="57B1B427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912495" cy="345440"/>
              <wp:effectExtent l="0" t="0" r="1905" b="0"/>
              <wp:wrapNone/>
              <wp:docPr id="1647809227" name="Textruta 2" descr="Känslighet: Intern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1249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5124E01" w14:textId="2A47378F" w:rsidR="00B26D0A" w:rsidRPr="00B26D0A" w:rsidRDefault="00B26D0A" w:rsidP="00B26D0A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</w:rPr>
                          </w:pPr>
                          <w:r w:rsidRPr="00B26D0A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</w:rPr>
                            <w:t>Känslighet: Intern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DCF4672" id="_x0000_t202" coordsize="21600,21600" o:spt="202" path="m,l,21600r21600,l21600,xe">
              <v:stroke joinstyle="miter"/>
              <v:path gradientshapeok="t" o:connecttype="rect"/>
            </v:shapetype>
            <v:shape id="Textruta 2" o:spid="_x0000_s1026" type="#_x0000_t202" alt="Känslighet: Intern" style="position:absolute;margin-left:0;margin-top:0;width:71.85pt;height:27.2pt;z-index:251661312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" filled="f" stroked="f">
              <v:textbox style="mso-fit-shape-to-text:t" inset="0,0,0,15pt">
                <w:txbxContent>
                  <w:p w14:paraId="05124E01" w14:textId="2A47378F" w:rsidR="00B26D0A" w:rsidRPr="00B26D0A" w:rsidRDefault="00B26D0A" w:rsidP="00B26D0A">
                    <w:pPr>
                      <w:rPr>
                        <w:rFonts w:ascii="Calibri" w:eastAsia="Calibri" w:hAnsi="Calibri" w:cs="Calibri"/>
                        <w:noProof/>
                        <w:color w:val="000000"/>
                      </w:rPr>
                    </w:pPr>
                    <w:r w:rsidRPr="00B26D0A">
                      <w:rPr>
                        <w:rFonts w:ascii="Calibri" w:eastAsia="Calibri" w:hAnsi="Calibri" w:cs="Calibri"/>
                        <w:noProof/>
                        <w:color w:val="000000"/>
                      </w:rPr>
                      <w:t>Känslighet: Intern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E85642" w14:textId="21043B39" w:rsidR="00337B25" w:rsidRDefault="00337B25">
    <w:pPr>
      <w:pStyle w:val="Sidfot"/>
      <w:pBdr>
        <w:top w:val="single" w:sz="4" w:space="1" w:color="auto"/>
      </w:pBdr>
      <w:tabs>
        <w:tab w:val="clear" w:pos="4819"/>
        <w:tab w:val="clear" w:pos="9071"/>
        <w:tab w:val="left" w:pos="3686"/>
        <w:tab w:val="left" w:pos="4253"/>
        <w:tab w:val="right" w:pos="9498"/>
      </w:tabs>
      <w:spacing w:before="45"/>
      <w:rPr>
        <w:sz w:val="6"/>
      </w:rPr>
    </w:pPr>
    <w:r>
      <w:rPr>
        <w:sz w:val="6"/>
      </w:rPr>
      <w:tab/>
    </w:r>
  </w:p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132"/>
      <w:gridCol w:w="5093"/>
    </w:tblGrid>
    <w:tr w:rsidR="00337B25" w14:paraId="095FB976" w14:textId="77777777">
      <w:trPr>
        <w:cantSplit/>
      </w:trPr>
      <w:tc>
        <w:tcPr>
          <w:tcW w:w="9225" w:type="dxa"/>
          <w:gridSpan w:val="2"/>
        </w:tcPr>
        <w:p w14:paraId="3E421D02" w14:textId="5C921D17" w:rsidR="00337B25" w:rsidRDefault="00337B25">
          <w:pPr>
            <w:pStyle w:val="Sidfot"/>
            <w:tabs>
              <w:tab w:val="clear" w:pos="4819"/>
              <w:tab w:val="left" w:pos="3686"/>
              <w:tab w:val="left" w:pos="4253"/>
              <w:tab w:val="left" w:pos="6804"/>
            </w:tabs>
            <w:rPr>
              <w:sz w:val="14"/>
              <w:lang w:val="en-GB"/>
            </w:rPr>
          </w:pPr>
        </w:p>
      </w:tc>
    </w:tr>
    <w:tr w:rsidR="00337B25" w14:paraId="7A114C32" w14:textId="77777777">
      <w:trPr>
        <w:cantSplit/>
      </w:trPr>
      <w:tc>
        <w:tcPr>
          <w:tcW w:w="4132" w:type="dxa"/>
        </w:tcPr>
        <w:p w14:paraId="385A8E47" w14:textId="6C72D2DF" w:rsidR="00337B25" w:rsidRDefault="00337B25">
          <w:pPr>
            <w:pStyle w:val="Sidfot"/>
            <w:tabs>
              <w:tab w:val="clear" w:pos="4819"/>
              <w:tab w:val="left" w:pos="3686"/>
              <w:tab w:val="left" w:pos="4253"/>
              <w:tab w:val="left" w:pos="6804"/>
            </w:tabs>
            <w:rPr>
              <w:sz w:val="14"/>
            </w:rPr>
          </w:pPr>
        </w:p>
      </w:tc>
      <w:tc>
        <w:tcPr>
          <w:tcW w:w="5093" w:type="dxa"/>
        </w:tcPr>
        <w:p w14:paraId="05110C4B" w14:textId="77777777" w:rsidR="00337B25" w:rsidRDefault="00337B25">
          <w:pPr>
            <w:pStyle w:val="Sidfot"/>
            <w:tabs>
              <w:tab w:val="clear" w:pos="4819"/>
              <w:tab w:val="left" w:pos="3686"/>
              <w:tab w:val="left" w:pos="4253"/>
              <w:tab w:val="left" w:pos="6804"/>
            </w:tabs>
            <w:jc w:val="right"/>
            <w:rPr>
              <w:sz w:val="14"/>
            </w:rPr>
          </w:pPr>
          <w:r>
            <w:rPr>
              <w:rStyle w:val="Sidnummer"/>
              <w:sz w:val="14"/>
            </w:rPr>
            <w:fldChar w:fldCharType="begin"/>
          </w:r>
          <w:r>
            <w:rPr>
              <w:rStyle w:val="Sidnummer"/>
              <w:sz w:val="14"/>
            </w:rPr>
            <w:instrText xml:space="preserve"> PAGE </w:instrText>
          </w:r>
          <w:r>
            <w:rPr>
              <w:rStyle w:val="Sidnummer"/>
              <w:sz w:val="14"/>
            </w:rPr>
            <w:fldChar w:fldCharType="separate"/>
          </w:r>
          <w:r w:rsidR="009207C8">
            <w:rPr>
              <w:rStyle w:val="Sidnummer"/>
              <w:noProof/>
              <w:sz w:val="14"/>
            </w:rPr>
            <w:t>6</w:t>
          </w:r>
          <w:r>
            <w:rPr>
              <w:rStyle w:val="Sidnummer"/>
              <w:sz w:val="14"/>
            </w:rPr>
            <w:fldChar w:fldCharType="end"/>
          </w:r>
          <w:r>
            <w:rPr>
              <w:rStyle w:val="Sidnummer"/>
              <w:sz w:val="14"/>
            </w:rPr>
            <w:t>(</w:t>
          </w:r>
          <w:r>
            <w:rPr>
              <w:rStyle w:val="Sidnummer"/>
              <w:sz w:val="14"/>
            </w:rPr>
            <w:fldChar w:fldCharType="begin"/>
          </w:r>
          <w:r>
            <w:rPr>
              <w:rStyle w:val="Sidnummer"/>
              <w:sz w:val="14"/>
            </w:rPr>
            <w:instrText xml:space="preserve"> NUMPAGES </w:instrText>
          </w:r>
          <w:r>
            <w:rPr>
              <w:rStyle w:val="Sidnummer"/>
              <w:sz w:val="14"/>
            </w:rPr>
            <w:fldChar w:fldCharType="separate"/>
          </w:r>
          <w:r w:rsidR="009207C8">
            <w:rPr>
              <w:rStyle w:val="Sidnummer"/>
              <w:noProof/>
              <w:sz w:val="14"/>
            </w:rPr>
            <w:t>6</w:t>
          </w:r>
          <w:r>
            <w:rPr>
              <w:rStyle w:val="Sidnummer"/>
              <w:sz w:val="14"/>
            </w:rPr>
            <w:fldChar w:fldCharType="end"/>
          </w:r>
          <w:r>
            <w:rPr>
              <w:rStyle w:val="Sidnummer"/>
              <w:sz w:val="14"/>
            </w:rPr>
            <w:t>)</w:t>
          </w:r>
        </w:p>
      </w:tc>
    </w:tr>
  </w:tbl>
  <w:p w14:paraId="04A507CA" w14:textId="77777777" w:rsidR="00337B25" w:rsidRDefault="00337B25">
    <w:pPr>
      <w:pStyle w:val="Sidfot"/>
      <w:rPr>
        <w:sz w:val="1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148FEA" w14:textId="505B8CC5" w:rsidR="00B26D0A" w:rsidRDefault="00B26D0A">
    <w:pPr>
      <w:pStyle w:val="Sidfot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633445F8" wp14:editId="567B665C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912495" cy="345440"/>
              <wp:effectExtent l="0" t="0" r="1905" b="0"/>
              <wp:wrapNone/>
              <wp:docPr id="1274290109" name="Textruta 1" descr="Känslighet: Intern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1249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C5BD139" w14:textId="297645A2" w:rsidR="00B26D0A" w:rsidRPr="00B26D0A" w:rsidRDefault="00B26D0A" w:rsidP="00B26D0A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</w:rPr>
                          </w:pPr>
                          <w:r w:rsidRPr="00B26D0A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</w:rPr>
                            <w:t>Känslighet: Intern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33445F8" id="_x0000_t202" coordsize="21600,21600" o:spt="202" path="m,l,21600r21600,l21600,xe">
              <v:stroke joinstyle="miter"/>
              <v:path gradientshapeok="t" o:connecttype="rect"/>
            </v:shapetype>
            <v:shape id="Textruta 1" o:spid="_x0000_s1028" type="#_x0000_t202" alt="Känslighet: Intern" style="position:absolute;margin-left:0;margin-top:0;width:71.85pt;height:27.2pt;z-index:251660288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" filled="f" stroked="f">
              <v:textbox style="mso-fit-shape-to-text:t" inset="0,0,0,15pt">
                <w:txbxContent>
                  <w:p w14:paraId="3C5BD139" w14:textId="297645A2" w:rsidR="00B26D0A" w:rsidRPr="00B26D0A" w:rsidRDefault="00B26D0A" w:rsidP="00B26D0A">
                    <w:pPr>
                      <w:rPr>
                        <w:rFonts w:ascii="Calibri" w:eastAsia="Calibri" w:hAnsi="Calibri" w:cs="Calibri"/>
                        <w:noProof/>
                        <w:color w:val="000000"/>
                      </w:rPr>
                    </w:pPr>
                    <w:r w:rsidRPr="00B26D0A">
                      <w:rPr>
                        <w:rFonts w:ascii="Calibri" w:eastAsia="Calibri" w:hAnsi="Calibri" w:cs="Calibri"/>
                        <w:noProof/>
                        <w:color w:val="000000"/>
                      </w:rPr>
                      <w:t>Känslighet: Intern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8DE0DD" w14:textId="77777777" w:rsidR="00700688" w:rsidRDefault="00700688">
      <w:r>
        <w:separator/>
      </w:r>
    </w:p>
  </w:footnote>
  <w:footnote w:type="continuationSeparator" w:id="0">
    <w:p w14:paraId="0101BB47" w14:textId="77777777" w:rsidR="00700688" w:rsidRDefault="007006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590E19" w14:textId="77777777" w:rsidR="006B56B5" w:rsidRDefault="006B56B5">
    <w:pPr>
      <w:pStyle w:val="Sidhuvu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1DF0D1" w14:textId="77777777" w:rsidR="002F75E2" w:rsidRPr="002F75E2" w:rsidRDefault="002F75E2" w:rsidP="002F75E2">
    <w:pPr>
      <w:pStyle w:val="Sidhuvud"/>
      <w:jc w:val="right"/>
      <w:rPr>
        <w:color w:val="000000" w:themeColor="text1"/>
        <w:sz w:val="14"/>
        <w:szCs w:val="14"/>
      </w:rPr>
    </w:pPr>
  </w:p>
  <w:p w14:paraId="26AC5938" w14:textId="77777777" w:rsidR="002F75E2" w:rsidRPr="002F75E2" w:rsidRDefault="002F75E2" w:rsidP="002F75E2">
    <w:pPr>
      <w:pStyle w:val="Sidhuvud"/>
      <w:jc w:val="right"/>
      <w:rPr>
        <w:color w:val="000000" w:themeColor="text1"/>
        <w:sz w:val="14"/>
        <w:szCs w:val="14"/>
      </w:rPr>
    </w:pPr>
  </w:p>
  <w:p w14:paraId="133E9706" w14:textId="77777777" w:rsidR="00412243" w:rsidRDefault="00412243" w:rsidP="00412243">
    <w:pPr>
      <w:pStyle w:val="Sidhuvud"/>
      <w:jc w:val="right"/>
      <w:rPr>
        <w:color w:val="000000" w:themeColor="text1"/>
        <w:sz w:val="14"/>
        <w:szCs w:val="14"/>
      </w:rPr>
    </w:pPr>
    <w:r w:rsidRPr="00B022EE">
      <w:rPr>
        <w:color w:val="000000" w:themeColor="text1"/>
        <w:sz w:val="14"/>
        <w:szCs w:val="14"/>
      </w:rPr>
      <w:t>Diarienummer:</w:t>
    </w:r>
    <w:r w:rsidRPr="00610EE4">
      <w:rPr>
        <w:color w:val="000000" w:themeColor="text1"/>
        <w:sz w:val="14"/>
        <w:szCs w:val="14"/>
      </w:rPr>
      <w:t xml:space="preserve"> NVAA</w:t>
    </w:r>
    <w:r w:rsidRPr="00E22F8B">
      <w:rPr>
        <w:color w:val="000000" w:themeColor="text1"/>
        <w:sz w:val="14"/>
        <w:szCs w:val="14"/>
      </w:rPr>
      <w:t xml:space="preserve"> </w:t>
    </w:r>
    <w:proofErr w:type="gramStart"/>
    <w:r w:rsidRPr="00E22F8B">
      <w:rPr>
        <w:color w:val="000000" w:themeColor="text1"/>
        <w:sz w:val="14"/>
        <w:szCs w:val="14"/>
      </w:rPr>
      <w:t>2025-408</w:t>
    </w:r>
    <w:proofErr w:type="gramEnd"/>
  </w:p>
  <w:p w14:paraId="633475A1" w14:textId="77777777" w:rsidR="00412243" w:rsidRDefault="00412243" w:rsidP="00412243">
    <w:pPr>
      <w:pStyle w:val="Sidhuvud"/>
      <w:jc w:val="right"/>
      <w:rPr>
        <w:color w:val="000000" w:themeColor="text1"/>
        <w:sz w:val="14"/>
        <w:szCs w:val="14"/>
      </w:rPr>
    </w:pPr>
    <w:r w:rsidRPr="00610EE4">
      <w:rPr>
        <w:color w:val="000000" w:themeColor="text1"/>
        <w:sz w:val="14"/>
        <w:szCs w:val="14"/>
      </w:rPr>
      <w:t xml:space="preserve">Bortforsling och behandling av fosformaterial från enskilda avlopp, </w:t>
    </w:r>
  </w:p>
  <w:p w14:paraId="6E918105" w14:textId="77777777" w:rsidR="00412243" w:rsidRPr="00B022EE" w:rsidRDefault="00412243" w:rsidP="00412243">
    <w:pPr>
      <w:pStyle w:val="Sidhuvud"/>
      <w:jc w:val="right"/>
      <w:rPr>
        <w:color w:val="000000" w:themeColor="text1"/>
        <w:sz w:val="14"/>
        <w:szCs w:val="14"/>
      </w:rPr>
    </w:pPr>
    <w:r w:rsidRPr="00610EE4">
      <w:rPr>
        <w:color w:val="000000" w:themeColor="text1"/>
        <w:sz w:val="14"/>
        <w:szCs w:val="14"/>
      </w:rPr>
      <w:t>Auktorisationssystem</w:t>
    </w:r>
    <w:r w:rsidRPr="005709BA">
      <w:t xml:space="preserve"> </w:t>
    </w:r>
    <w:r w:rsidRPr="00B022EE">
      <w:rPr>
        <w:rFonts w:cstheme="minorHAnsi"/>
        <w:sz w:val="14"/>
        <w:szCs w:val="14"/>
      </w:rPr>
      <w:t xml:space="preserve"> </w:t>
    </w:r>
    <w:r w:rsidRPr="00B022EE">
      <w:rPr>
        <w:color w:val="000000" w:themeColor="text1"/>
        <w:sz w:val="14"/>
        <w:szCs w:val="14"/>
      </w:rPr>
      <w:t xml:space="preserve"> </w:t>
    </w:r>
  </w:p>
  <w:p w14:paraId="18CA3D7C" w14:textId="77777777" w:rsidR="002F75E2" w:rsidRPr="002F75E2" w:rsidRDefault="002F75E2" w:rsidP="002F75E2">
    <w:pPr>
      <w:pStyle w:val="Sidhuvud"/>
      <w:jc w:val="right"/>
      <w:rPr>
        <w:color w:val="000000" w:themeColor="text1"/>
        <w:sz w:val="14"/>
        <w:szCs w:val="14"/>
      </w:rPr>
    </w:pPr>
    <w:r w:rsidRPr="002F75E2">
      <w:rPr>
        <w:color w:val="000000" w:themeColor="text1"/>
        <w:sz w:val="14"/>
        <w:szCs w:val="14"/>
      </w:rPr>
      <w:t xml:space="preserve">Sidan: </w:t>
    </w:r>
    <w:r w:rsidRPr="002F75E2">
      <w:rPr>
        <w:color w:val="000000" w:themeColor="text1"/>
        <w:sz w:val="14"/>
        <w:szCs w:val="14"/>
      </w:rPr>
      <w:fldChar w:fldCharType="begin"/>
    </w:r>
    <w:r w:rsidRPr="002F75E2">
      <w:rPr>
        <w:color w:val="000000" w:themeColor="text1"/>
        <w:sz w:val="14"/>
        <w:szCs w:val="14"/>
      </w:rPr>
      <w:instrText xml:space="preserve"> PAGE</w:instrText>
    </w:r>
    <w:r w:rsidRPr="002F75E2">
      <w:rPr>
        <w:color w:val="000000" w:themeColor="text1"/>
        <w:sz w:val="14"/>
        <w:szCs w:val="14"/>
      </w:rPr>
      <w:fldChar w:fldCharType="separate"/>
    </w:r>
    <w:r w:rsidRPr="002F75E2">
      <w:rPr>
        <w:color w:val="000000" w:themeColor="text1"/>
        <w:sz w:val="14"/>
        <w:szCs w:val="14"/>
      </w:rPr>
      <w:t>3</w:t>
    </w:r>
    <w:r w:rsidRPr="002F75E2">
      <w:rPr>
        <w:noProof/>
        <w:color w:val="000000" w:themeColor="text1"/>
        <w:sz w:val="14"/>
        <w:szCs w:val="14"/>
      </w:rPr>
      <w:fldChar w:fldCharType="end"/>
    </w:r>
    <w:r w:rsidRPr="002F75E2">
      <w:rPr>
        <w:color w:val="000000" w:themeColor="text1"/>
        <w:sz w:val="14"/>
        <w:szCs w:val="14"/>
      </w:rPr>
      <w:t xml:space="preserve"> ( </w:t>
    </w:r>
    <w:r w:rsidRPr="002F75E2">
      <w:rPr>
        <w:color w:val="000000" w:themeColor="text1"/>
        <w:sz w:val="14"/>
        <w:szCs w:val="14"/>
      </w:rPr>
      <w:fldChar w:fldCharType="begin"/>
    </w:r>
    <w:r w:rsidRPr="002F75E2">
      <w:rPr>
        <w:color w:val="000000" w:themeColor="text1"/>
        <w:sz w:val="14"/>
        <w:szCs w:val="14"/>
      </w:rPr>
      <w:instrText xml:space="preserve"> NUMPAGES  \* Arabic</w:instrText>
    </w:r>
    <w:r w:rsidRPr="002F75E2">
      <w:rPr>
        <w:color w:val="000000" w:themeColor="text1"/>
        <w:sz w:val="14"/>
        <w:szCs w:val="14"/>
      </w:rPr>
      <w:fldChar w:fldCharType="separate"/>
    </w:r>
    <w:r w:rsidRPr="002F75E2">
      <w:rPr>
        <w:color w:val="000000" w:themeColor="text1"/>
        <w:sz w:val="14"/>
        <w:szCs w:val="14"/>
      </w:rPr>
      <w:t>5</w:t>
    </w:r>
    <w:r w:rsidRPr="002F75E2">
      <w:rPr>
        <w:color w:val="000000" w:themeColor="text1"/>
        <w:sz w:val="14"/>
        <w:szCs w:val="14"/>
      </w:rPr>
      <w:fldChar w:fldCharType="end"/>
    </w:r>
    <w:r w:rsidRPr="002F75E2">
      <w:rPr>
        <w:color w:val="000000" w:themeColor="text1"/>
        <w:sz w:val="14"/>
        <w:szCs w:val="14"/>
      </w:rPr>
      <w:t>)</w:t>
    </w:r>
  </w:p>
  <w:p w14:paraId="21A57F89" w14:textId="1584B7BE" w:rsidR="002F75E2" w:rsidRDefault="007138B1" w:rsidP="002F75E2">
    <w:pPr>
      <w:pStyle w:val="Sidhuvud"/>
    </w:pPr>
    <w:r>
      <w:rPr>
        <w:noProof/>
      </w:rPr>
      <w:drawing>
        <wp:inline distT="0" distB="0" distL="0" distR="0" wp14:anchorId="1F89B2AA" wp14:editId="0097F7E8">
          <wp:extent cx="1643326" cy="438150"/>
          <wp:effectExtent l="0" t="0" r="0" b="0"/>
          <wp:docPr id="981580735" name="Bildobjekt 1" descr="En bild som visar text, Teckensnitt, logotyp, Grafik&#10;&#10;AI-genererat innehåll kan vara felaktig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50644643" name="Bildobjekt 1" descr="En bild som visar text, Teckensnitt, logotyp, Grafik&#10;&#10;AI-genererat innehåll kan vara felaktigt.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656509" cy="4416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51A7B2A" w14:textId="77777777" w:rsidR="002F75E2" w:rsidRPr="000422D0" w:rsidRDefault="002F75E2" w:rsidP="002F75E2">
    <w:pPr>
      <w:pStyle w:val="Sidhuvud"/>
      <w:rPr>
        <w:sz w:val="2"/>
        <w:szCs w:val="2"/>
      </w:rPr>
    </w:pPr>
  </w:p>
  <w:p w14:paraId="43F3F6A4" w14:textId="77777777" w:rsidR="002F75E2" w:rsidRDefault="002F75E2" w:rsidP="002F75E2">
    <w:pPr>
      <w:pStyle w:val="Sidhuvud"/>
    </w:pPr>
  </w:p>
  <w:p w14:paraId="5E80F983" w14:textId="77777777" w:rsidR="00337B25" w:rsidRPr="00C372CE" w:rsidRDefault="00337B25" w:rsidP="00C372CE">
    <w:pPr>
      <w:pStyle w:val="Sidhuvud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DBF1AB" w14:textId="77777777" w:rsidR="00337B25" w:rsidRDefault="009207C8">
    <w:pPr>
      <w:pStyle w:val="Sidhuvud"/>
    </w:pPr>
    <w:r>
      <w:rPr>
        <w:noProof/>
      </w:rPr>
      <w:drawing>
        <wp:inline distT="0" distB="0" distL="0" distR="0" wp14:anchorId="17066C9A" wp14:editId="6C811806">
          <wp:extent cx="2428875" cy="685800"/>
          <wp:effectExtent l="0" t="0" r="9525" b="0"/>
          <wp:docPr id="34" name="Bild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28875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D"/>
    <w:multiLevelType w:val="singleLevel"/>
    <w:tmpl w:val="5400EF52"/>
    <w:lvl w:ilvl="0">
      <w:start w:val="1"/>
      <w:numFmt w:val="decimal"/>
      <w:pStyle w:val="Numreradlist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 w15:restartNumberingAfterBreak="0">
    <w:nsid w:val="FFFFFF7E"/>
    <w:multiLevelType w:val="singleLevel"/>
    <w:tmpl w:val="26A626AA"/>
    <w:lvl w:ilvl="0">
      <w:start w:val="1"/>
      <w:numFmt w:val="decimal"/>
      <w:pStyle w:val="Numreradlist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2" w15:restartNumberingAfterBreak="0">
    <w:nsid w:val="FFFFFF7F"/>
    <w:multiLevelType w:val="singleLevel"/>
    <w:tmpl w:val="231EB8DE"/>
    <w:lvl w:ilvl="0">
      <w:start w:val="1"/>
      <w:numFmt w:val="decimal"/>
      <w:pStyle w:val="Numreradlist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3" w15:restartNumberingAfterBreak="0">
    <w:nsid w:val="FFFFFF88"/>
    <w:multiLevelType w:val="singleLevel"/>
    <w:tmpl w:val="52B69526"/>
    <w:lvl w:ilvl="0">
      <w:start w:val="1"/>
      <w:numFmt w:val="decimal"/>
      <w:pStyle w:val="Numreradlist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FFFFFF89"/>
    <w:multiLevelType w:val="singleLevel"/>
    <w:tmpl w:val="7FECE360"/>
    <w:lvl w:ilvl="0">
      <w:start w:val="1"/>
      <w:numFmt w:val="bullet"/>
      <w:pStyle w:val="Punktlist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0DE4166B"/>
    <w:multiLevelType w:val="hybridMultilevel"/>
    <w:tmpl w:val="350804CE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FC688F"/>
    <w:multiLevelType w:val="multilevel"/>
    <w:tmpl w:val="13DAD3E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0617A21"/>
    <w:multiLevelType w:val="hybridMultilevel"/>
    <w:tmpl w:val="EDC07A5A"/>
    <w:lvl w:ilvl="0" w:tplc="5A48037E">
      <w:start w:val="1"/>
      <w:numFmt w:val="decimal"/>
      <w:pStyle w:val="Liststycke"/>
      <w:lvlText w:val="%1."/>
      <w:lvlJc w:val="left"/>
      <w:pPr>
        <w:ind w:left="1440" w:hanging="360"/>
      </w:pPr>
    </w:lvl>
    <w:lvl w:ilvl="1" w:tplc="041D0019">
      <w:start w:val="1"/>
      <w:numFmt w:val="lowerLetter"/>
      <w:lvlText w:val="%2."/>
      <w:lvlJc w:val="left"/>
      <w:pPr>
        <w:ind w:left="2160" w:hanging="360"/>
      </w:pPr>
    </w:lvl>
    <w:lvl w:ilvl="2" w:tplc="041D001B">
      <w:start w:val="1"/>
      <w:numFmt w:val="lowerRoman"/>
      <w:lvlText w:val="%3."/>
      <w:lvlJc w:val="right"/>
      <w:pPr>
        <w:ind w:left="2880" w:hanging="180"/>
      </w:pPr>
    </w:lvl>
    <w:lvl w:ilvl="3" w:tplc="041D000F">
      <w:start w:val="1"/>
      <w:numFmt w:val="decimal"/>
      <w:lvlText w:val="%4."/>
      <w:lvlJc w:val="left"/>
      <w:pPr>
        <w:ind w:left="3600" w:hanging="360"/>
      </w:pPr>
    </w:lvl>
    <w:lvl w:ilvl="4" w:tplc="041D0019">
      <w:start w:val="1"/>
      <w:numFmt w:val="lowerLetter"/>
      <w:lvlText w:val="%5."/>
      <w:lvlJc w:val="left"/>
      <w:pPr>
        <w:ind w:left="4320" w:hanging="360"/>
      </w:pPr>
    </w:lvl>
    <w:lvl w:ilvl="5" w:tplc="041D001B">
      <w:start w:val="1"/>
      <w:numFmt w:val="lowerRoman"/>
      <w:lvlText w:val="%6."/>
      <w:lvlJc w:val="right"/>
      <w:pPr>
        <w:ind w:left="5040" w:hanging="180"/>
      </w:pPr>
    </w:lvl>
    <w:lvl w:ilvl="6" w:tplc="041D000F">
      <w:start w:val="1"/>
      <w:numFmt w:val="decimal"/>
      <w:lvlText w:val="%7."/>
      <w:lvlJc w:val="left"/>
      <w:pPr>
        <w:ind w:left="5760" w:hanging="360"/>
      </w:pPr>
    </w:lvl>
    <w:lvl w:ilvl="7" w:tplc="041D0019">
      <w:start w:val="1"/>
      <w:numFmt w:val="lowerLetter"/>
      <w:lvlText w:val="%8."/>
      <w:lvlJc w:val="left"/>
      <w:pPr>
        <w:ind w:left="6480" w:hanging="360"/>
      </w:pPr>
    </w:lvl>
    <w:lvl w:ilvl="8" w:tplc="041D001B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0A248DD"/>
    <w:multiLevelType w:val="hybridMultilevel"/>
    <w:tmpl w:val="EFD0AB6C"/>
    <w:lvl w:ilvl="0" w:tplc="525A9EF6">
      <w:numFmt w:val="bullet"/>
      <w:lvlText w:val="-"/>
      <w:lvlJc w:val="left"/>
      <w:pPr>
        <w:ind w:left="502" w:hanging="360"/>
      </w:pPr>
      <w:rPr>
        <w:rFonts w:ascii="Verdana" w:eastAsia="Times New Roman" w:hAnsi="Verdana" w:cs="Calibri" w:hint="default"/>
      </w:rPr>
    </w:lvl>
    <w:lvl w:ilvl="1" w:tplc="041D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9" w15:restartNumberingAfterBreak="0">
    <w:nsid w:val="114B1921"/>
    <w:multiLevelType w:val="hybridMultilevel"/>
    <w:tmpl w:val="DCA2F052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4F51D96"/>
    <w:multiLevelType w:val="hybridMultilevel"/>
    <w:tmpl w:val="829C1A06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6CE19EA"/>
    <w:multiLevelType w:val="hybridMultilevel"/>
    <w:tmpl w:val="35B23838"/>
    <w:lvl w:ilvl="0" w:tplc="4F40B07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536966"/>
    <w:multiLevelType w:val="multilevel"/>
    <w:tmpl w:val="7F685374"/>
    <w:lvl w:ilvl="0">
      <w:start w:val="1"/>
      <w:numFmt w:val="decimal"/>
      <w:pStyle w:val="Rubrik1"/>
      <w:lvlText w:val="%1."/>
      <w:lvlJc w:val="left"/>
      <w:pPr>
        <w:tabs>
          <w:tab w:val="num" w:pos="1800"/>
        </w:tabs>
        <w:ind w:left="0" w:firstLine="0"/>
      </w:pPr>
    </w:lvl>
    <w:lvl w:ilvl="1">
      <w:start w:val="1"/>
      <w:numFmt w:val="decimal"/>
      <w:pStyle w:val="Rubrik2"/>
      <w:lvlText w:val="%2."/>
      <w:lvlJc w:val="left"/>
      <w:pPr>
        <w:tabs>
          <w:tab w:val="num" w:pos="1800"/>
        </w:tabs>
        <w:ind w:left="0" w:firstLine="0"/>
      </w:pPr>
    </w:lvl>
    <w:lvl w:ilvl="2">
      <w:start w:val="1"/>
      <w:numFmt w:val="lowerLetter"/>
      <w:pStyle w:val="Rubrik3"/>
      <w:lvlText w:val="(%3)"/>
      <w:lvlJc w:val="left"/>
      <w:pPr>
        <w:tabs>
          <w:tab w:val="num" w:pos="1008"/>
        </w:tabs>
        <w:ind w:left="720" w:hanging="432"/>
      </w:pPr>
    </w:lvl>
    <w:lvl w:ilvl="3">
      <w:start w:val="1"/>
      <w:numFmt w:val="lowerRoman"/>
      <w:pStyle w:val="Rubrik4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 w15:restartNumberingAfterBreak="0">
    <w:nsid w:val="371B3A1F"/>
    <w:multiLevelType w:val="multilevel"/>
    <w:tmpl w:val="E2C8D382"/>
    <w:lvl w:ilvl="0">
      <w:start w:val="1"/>
      <w:numFmt w:val="decimal"/>
      <w:pStyle w:val="eAvrop1"/>
      <w:lvlText w:val="%1.0"/>
      <w:lvlJc w:val="left"/>
      <w:pPr>
        <w:tabs>
          <w:tab w:val="num" w:pos="1486"/>
        </w:tabs>
        <w:ind w:left="1486" w:hanging="1202"/>
      </w:pPr>
      <w:rPr>
        <w:rFonts w:ascii="Verdana" w:hAnsi="Verdana" w:hint="default"/>
        <w:b/>
        <w:i w:val="0"/>
        <w:sz w:val="24"/>
        <w:szCs w:val="24"/>
      </w:rPr>
    </w:lvl>
    <w:lvl w:ilvl="1">
      <w:start w:val="1"/>
      <w:numFmt w:val="decimal"/>
      <w:pStyle w:val="eAvrop2"/>
      <w:lvlText w:val="%1.%2"/>
      <w:lvlJc w:val="left"/>
      <w:pPr>
        <w:tabs>
          <w:tab w:val="num" w:pos="1032"/>
        </w:tabs>
        <w:ind w:left="1032" w:hanging="1032"/>
      </w:pPr>
      <w:rPr>
        <w:rFonts w:ascii="Verdana" w:hAnsi="Verdana" w:hint="default"/>
        <w:b/>
        <w:i w:val="0"/>
        <w:sz w:val="20"/>
        <w:szCs w:val="22"/>
      </w:rPr>
    </w:lvl>
    <w:lvl w:ilvl="2">
      <w:start w:val="1"/>
      <w:numFmt w:val="decimal"/>
      <w:pStyle w:val="eAvrop3"/>
      <w:lvlText w:val="%1.%2.%3"/>
      <w:lvlJc w:val="left"/>
      <w:pPr>
        <w:tabs>
          <w:tab w:val="num" w:pos="1486"/>
        </w:tabs>
        <w:ind w:left="1486" w:hanging="976"/>
      </w:pPr>
      <w:rPr>
        <w:rFonts w:ascii="Verdana" w:hAnsi="Verdana" w:hint="default"/>
        <w:sz w:val="20"/>
      </w:rPr>
    </w:lvl>
    <w:lvl w:ilvl="3">
      <w:start w:val="1"/>
      <w:numFmt w:val="decimal"/>
      <w:lvlText w:val="%1.%2.%3.%4."/>
      <w:lvlJc w:val="left"/>
      <w:pPr>
        <w:tabs>
          <w:tab w:val="num" w:pos="4722"/>
        </w:tabs>
        <w:ind w:left="4290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082"/>
        </w:tabs>
        <w:ind w:left="4794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802"/>
        </w:tabs>
        <w:ind w:left="5298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62"/>
        </w:tabs>
        <w:ind w:left="580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82"/>
        </w:tabs>
        <w:ind w:left="630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242"/>
        </w:tabs>
        <w:ind w:left="6882" w:hanging="1440"/>
      </w:pPr>
      <w:rPr>
        <w:rFonts w:hint="default"/>
      </w:rPr>
    </w:lvl>
  </w:abstractNum>
  <w:abstractNum w:abstractNumId="14" w15:restartNumberingAfterBreak="0">
    <w:nsid w:val="3F375617"/>
    <w:multiLevelType w:val="hybridMultilevel"/>
    <w:tmpl w:val="3580BBA6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52D1234"/>
    <w:multiLevelType w:val="hybridMultilevel"/>
    <w:tmpl w:val="F07EBFAE"/>
    <w:lvl w:ilvl="0" w:tplc="E65C066A">
      <w:start w:val="1"/>
      <w:numFmt w:val="bullet"/>
      <w:pStyle w:val="eAvropPunkt"/>
      <w:lvlText w:val=""/>
      <w:lvlJc w:val="left"/>
      <w:pPr>
        <w:tabs>
          <w:tab w:val="num" w:pos="1644"/>
        </w:tabs>
        <w:ind w:left="1644" w:hanging="226"/>
      </w:pPr>
      <w:rPr>
        <w:rFonts w:ascii="Symbol" w:hAnsi="Symbol" w:hint="default"/>
        <w:sz w:val="20"/>
        <w:szCs w:val="20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FD542D0"/>
    <w:multiLevelType w:val="multilevel"/>
    <w:tmpl w:val="22209EF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2"/>
        <w:szCs w:val="2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685A2553"/>
    <w:multiLevelType w:val="hybridMultilevel"/>
    <w:tmpl w:val="FE802E54"/>
    <w:lvl w:ilvl="0" w:tplc="041D0001">
      <w:start w:val="1"/>
      <w:numFmt w:val="bullet"/>
      <w:lvlText w:val=""/>
      <w:lvlJc w:val="left"/>
      <w:pPr>
        <w:ind w:left="2024" w:hanging="360"/>
      </w:pPr>
      <w:rPr>
        <w:rFonts w:ascii="Symbol" w:hAnsi="Symbol" w:hint="default"/>
      </w:rPr>
    </w:lvl>
    <w:lvl w:ilvl="1" w:tplc="041D0003">
      <w:start w:val="1"/>
      <w:numFmt w:val="bullet"/>
      <w:lvlText w:val="o"/>
      <w:lvlJc w:val="left"/>
      <w:pPr>
        <w:ind w:left="2744" w:hanging="360"/>
      </w:pPr>
      <w:rPr>
        <w:rFonts w:ascii="Courier New" w:hAnsi="Courier New" w:cs="Courier New" w:hint="default"/>
      </w:rPr>
    </w:lvl>
    <w:lvl w:ilvl="2" w:tplc="041D0005">
      <w:start w:val="1"/>
      <w:numFmt w:val="bullet"/>
      <w:lvlText w:val=""/>
      <w:lvlJc w:val="left"/>
      <w:pPr>
        <w:ind w:left="3464" w:hanging="360"/>
      </w:pPr>
      <w:rPr>
        <w:rFonts w:ascii="Wingdings" w:hAnsi="Wingdings" w:hint="default"/>
      </w:rPr>
    </w:lvl>
    <w:lvl w:ilvl="3" w:tplc="041D0001">
      <w:start w:val="1"/>
      <w:numFmt w:val="bullet"/>
      <w:lvlText w:val=""/>
      <w:lvlJc w:val="left"/>
      <w:pPr>
        <w:ind w:left="4184" w:hanging="360"/>
      </w:pPr>
      <w:rPr>
        <w:rFonts w:ascii="Symbol" w:hAnsi="Symbol" w:hint="default"/>
      </w:rPr>
    </w:lvl>
    <w:lvl w:ilvl="4" w:tplc="041D0003">
      <w:start w:val="1"/>
      <w:numFmt w:val="bullet"/>
      <w:lvlText w:val="o"/>
      <w:lvlJc w:val="left"/>
      <w:pPr>
        <w:ind w:left="4904" w:hanging="360"/>
      </w:pPr>
      <w:rPr>
        <w:rFonts w:ascii="Courier New" w:hAnsi="Courier New" w:cs="Courier New" w:hint="default"/>
      </w:rPr>
    </w:lvl>
    <w:lvl w:ilvl="5" w:tplc="041D0005">
      <w:start w:val="1"/>
      <w:numFmt w:val="bullet"/>
      <w:lvlText w:val=""/>
      <w:lvlJc w:val="left"/>
      <w:pPr>
        <w:ind w:left="5624" w:hanging="360"/>
      </w:pPr>
      <w:rPr>
        <w:rFonts w:ascii="Wingdings" w:hAnsi="Wingdings" w:hint="default"/>
      </w:rPr>
    </w:lvl>
    <w:lvl w:ilvl="6" w:tplc="041D0001">
      <w:start w:val="1"/>
      <w:numFmt w:val="bullet"/>
      <w:lvlText w:val=""/>
      <w:lvlJc w:val="left"/>
      <w:pPr>
        <w:ind w:left="6344" w:hanging="360"/>
      </w:pPr>
      <w:rPr>
        <w:rFonts w:ascii="Symbol" w:hAnsi="Symbol" w:hint="default"/>
      </w:rPr>
    </w:lvl>
    <w:lvl w:ilvl="7" w:tplc="041D0003">
      <w:start w:val="1"/>
      <w:numFmt w:val="bullet"/>
      <w:lvlText w:val="o"/>
      <w:lvlJc w:val="left"/>
      <w:pPr>
        <w:ind w:left="7064" w:hanging="360"/>
      </w:pPr>
      <w:rPr>
        <w:rFonts w:ascii="Courier New" w:hAnsi="Courier New" w:cs="Courier New" w:hint="default"/>
      </w:rPr>
    </w:lvl>
    <w:lvl w:ilvl="8" w:tplc="041D0005">
      <w:start w:val="1"/>
      <w:numFmt w:val="bullet"/>
      <w:lvlText w:val=""/>
      <w:lvlJc w:val="left"/>
      <w:pPr>
        <w:ind w:left="7784" w:hanging="360"/>
      </w:pPr>
      <w:rPr>
        <w:rFonts w:ascii="Wingdings" w:hAnsi="Wingdings" w:hint="default"/>
      </w:rPr>
    </w:lvl>
  </w:abstractNum>
  <w:num w:numId="1" w16cid:durableId="1925800963">
    <w:abstractNumId w:val="13"/>
  </w:num>
  <w:num w:numId="2" w16cid:durableId="1711489153">
    <w:abstractNumId w:val="15"/>
  </w:num>
  <w:num w:numId="3" w16cid:durableId="1105810025">
    <w:abstractNumId w:val="1"/>
  </w:num>
  <w:num w:numId="4" w16cid:durableId="1357537479">
    <w:abstractNumId w:val="4"/>
  </w:num>
  <w:num w:numId="5" w16cid:durableId="1046372073">
    <w:abstractNumId w:val="3"/>
  </w:num>
  <w:num w:numId="6" w16cid:durableId="1732651402">
    <w:abstractNumId w:val="2"/>
  </w:num>
  <w:num w:numId="7" w16cid:durableId="483087681">
    <w:abstractNumId w:val="12"/>
  </w:num>
  <w:num w:numId="8" w16cid:durableId="33819143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015809498">
    <w:abstractNumId w:val="16"/>
  </w:num>
  <w:num w:numId="10" w16cid:durableId="252855756">
    <w:abstractNumId w:val="12"/>
  </w:num>
  <w:num w:numId="11" w16cid:durableId="513761566">
    <w:abstractNumId w:val="12"/>
  </w:num>
  <w:num w:numId="12" w16cid:durableId="27267884">
    <w:abstractNumId w:val="12"/>
  </w:num>
  <w:num w:numId="13" w16cid:durableId="571161781">
    <w:abstractNumId w:val="12"/>
  </w:num>
  <w:num w:numId="14" w16cid:durableId="1556113855">
    <w:abstractNumId w:val="12"/>
  </w:num>
  <w:num w:numId="15" w16cid:durableId="196508601">
    <w:abstractNumId w:val="12"/>
  </w:num>
  <w:num w:numId="16" w16cid:durableId="1953899107">
    <w:abstractNumId w:val="12"/>
  </w:num>
  <w:num w:numId="17" w16cid:durableId="1430587187">
    <w:abstractNumId w:val="12"/>
  </w:num>
  <w:num w:numId="18" w16cid:durableId="24408807">
    <w:abstractNumId w:val="12"/>
  </w:num>
  <w:num w:numId="19" w16cid:durableId="1801217991">
    <w:abstractNumId w:val="12"/>
  </w:num>
  <w:num w:numId="20" w16cid:durableId="608388525">
    <w:abstractNumId w:val="12"/>
  </w:num>
  <w:num w:numId="21" w16cid:durableId="1338384313">
    <w:abstractNumId w:val="12"/>
  </w:num>
  <w:num w:numId="22" w16cid:durableId="2140874488">
    <w:abstractNumId w:val="12"/>
  </w:num>
  <w:num w:numId="23" w16cid:durableId="678433760">
    <w:abstractNumId w:val="12"/>
  </w:num>
  <w:num w:numId="24" w16cid:durableId="666445943">
    <w:abstractNumId w:val="12"/>
  </w:num>
  <w:num w:numId="25" w16cid:durableId="22096487">
    <w:abstractNumId w:val="12"/>
  </w:num>
  <w:num w:numId="26" w16cid:durableId="2072850962">
    <w:abstractNumId w:val="12"/>
  </w:num>
  <w:num w:numId="27" w16cid:durableId="1461916362">
    <w:abstractNumId w:val="12"/>
  </w:num>
  <w:num w:numId="28" w16cid:durableId="139688691">
    <w:abstractNumId w:val="12"/>
  </w:num>
  <w:num w:numId="29" w16cid:durableId="2059622323">
    <w:abstractNumId w:val="12"/>
  </w:num>
  <w:num w:numId="30" w16cid:durableId="1349257350">
    <w:abstractNumId w:val="12"/>
  </w:num>
  <w:num w:numId="31" w16cid:durableId="530846377">
    <w:abstractNumId w:val="12"/>
  </w:num>
  <w:num w:numId="32" w16cid:durableId="970206645">
    <w:abstractNumId w:val="12"/>
  </w:num>
  <w:num w:numId="33" w16cid:durableId="583076806">
    <w:abstractNumId w:val="17"/>
  </w:num>
  <w:num w:numId="34" w16cid:durableId="637927528">
    <w:abstractNumId w:val="7"/>
  </w:num>
  <w:num w:numId="35" w16cid:durableId="244187211">
    <w:abstractNumId w:val="10"/>
  </w:num>
  <w:num w:numId="36" w16cid:durableId="1442262231">
    <w:abstractNumId w:val="5"/>
  </w:num>
  <w:num w:numId="37" w16cid:durableId="774443108">
    <w:abstractNumId w:val="14"/>
  </w:num>
  <w:num w:numId="38" w16cid:durableId="886381808">
    <w:abstractNumId w:val="9"/>
  </w:num>
  <w:num w:numId="39" w16cid:durableId="343285921">
    <w:abstractNumId w:val="6"/>
  </w:num>
  <w:num w:numId="40" w16cid:durableId="36333660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57640043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373972189">
    <w:abstractNumId w:val="8"/>
  </w:num>
  <w:num w:numId="43" w16cid:durableId="162996680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2021420243">
    <w:abstractNumId w:val="11"/>
  </w:num>
  <w:num w:numId="45" w16cid:durableId="102741202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386342824">
    <w:abstractNumId w:val="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304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19CA"/>
    <w:rsid w:val="0000023F"/>
    <w:rsid w:val="00012311"/>
    <w:rsid w:val="0001607B"/>
    <w:rsid w:val="00025AC5"/>
    <w:rsid w:val="000309EF"/>
    <w:rsid w:val="0003482A"/>
    <w:rsid w:val="00036B14"/>
    <w:rsid w:val="00055F1A"/>
    <w:rsid w:val="00075BDF"/>
    <w:rsid w:val="00081DF8"/>
    <w:rsid w:val="000E23DE"/>
    <w:rsid w:val="00104FED"/>
    <w:rsid w:val="0011272F"/>
    <w:rsid w:val="001170D6"/>
    <w:rsid w:val="00121C13"/>
    <w:rsid w:val="00130F18"/>
    <w:rsid w:val="00132521"/>
    <w:rsid w:val="00153CFC"/>
    <w:rsid w:val="00160A09"/>
    <w:rsid w:val="00180F9D"/>
    <w:rsid w:val="001840B3"/>
    <w:rsid w:val="00187A0A"/>
    <w:rsid w:val="001927F3"/>
    <w:rsid w:val="001A219B"/>
    <w:rsid w:val="001C606E"/>
    <w:rsid w:val="001C772E"/>
    <w:rsid w:val="001F15A6"/>
    <w:rsid w:val="001F1789"/>
    <w:rsid w:val="002061B4"/>
    <w:rsid w:val="0021208A"/>
    <w:rsid w:val="0023007B"/>
    <w:rsid w:val="002524BD"/>
    <w:rsid w:val="00255F85"/>
    <w:rsid w:val="00262A3E"/>
    <w:rsid w:val="00264138"/>
    <w:rsid w:val="002677E3"/>
    <w:rsid w:val="00271FCB"/>
    <w:rsid w:val="00276322"/>
    <w:rsid w:val="00284261"/>
    <w:rsid w:val="002852E1"/>
    <w:rsid w:val="00297B4A"/>
    <w:rsid w:val="002A20FA"/>
    <w:rsid w:val="002B2053"/>
    <w:rsid w:val="002B4E13"/>
    <w:rsid w:val="002B57FD"/>
    <w:rsid w:val="002B61A2"/>
    <w:rsid w:val="002C64EF"/>
    <w:rsid w:val="002C6D7B"/>
    <w:rsid w:val="002D1C88"/>
    <w:rsid w:val="002D5B6A"/>
    <w:rsid w:val="002F75E2"/>
    <w:rsid w:val="002F7A11"/>
    <w:rsid w:val="00304607"/>
    <w:rsid w:val="00307001"/>
    <w:rsid w:val="00313EA1"/>
    <w:rsid w:val="00324584"/>
    <w:rsid w:val="00335935"/>
    <w:rsid w:val="00337B25"/>
    <w:rsid w:val="00340FEA"/>
    <w:rsid w:val="003438B6"/>
    <w:rsid w:val="00362379"/>
    <w:rsid w:val="00371C9D"/>
    <w:rsid w:val="00380466"/>
    <w:rsid w:val="00382183"/>
    <w:rsid w:val="00382189"/>
    <w:rsid w:val="00383C7A"/>
    <w:rsid w:val="00387E4D"/>
    <w:rsid w:val="00391F1A"/>
    <w:rsid w:val="00393DDF"/>
    <w:rsid w:val="00393EF8"/>
    <w:rsid w:val="003967B8"/>
    <w:rsid w:val="003A0992"/>
    <w:rsid w:val="003A44C8"/>
    <w:rsid w:val="003C146E"/>
    <w:rsid w:val="003C3A53"/>
    <w:rsid w:val="003C4686"/>
    <w:rsid w:val="003D00E0"/>
    <w:rsid w:val="003D790A"/>
    <w:rsid w:val="003E1FE3"/>
    <w:rsid w:val="003F44F4"/>
    <w:rsid w:val="003F4FA9"/>
    <w:rsid w:val="003F6630"/>
    <w:rsid w:val="00412243"/>
    <w:rsid w:val="004127C8"/>
    <w:rsid w:val="0043424D"/>
    <w:rsid w:val="0044015F"/>
    <w:rsid w:val="00453540"/>
    <w:rsid w:val="00466810"/>
    <w:rsid w:val="004876B2"/>
    <w:rsid w:val="004931BF"/>
    <w:rsid w:val="004B4583"/>
    <w:rsid w:val="004F147D"/>
    <w:rsid w:val="00511201"/>
    <w:rsid w:val="005334CD"/>
    <w:rsid w:val="0056191C"/>
    <w:rsid w:val="005625F8"/>
    <w:rsid w:val="0057252B"/>
    <w:rsid w:val="005806A0"/>
    <w:rsid w:val="00587CD6"/>
    <w:rsid w:val="00591FEA"/>
    <w:rsid w:val="005961A4"/>
    <w:rsid w:val="005A2346"/>
    <w:rsid w:val="005A3C51"/>
    <w:rsid w:val="005A519E"/>
    <w:rsid w:val="005B5CEA"/>
    <w:rsid w:val="005D794D"/>
    <w:rsid w:val="005E3E86"/>
    <w:rsid w:val="0061175B"/>
    <w:rsid w:val="00612947"/>
    <w:rsid w:val="00614527"/>
    <w:rsid w:val="006335F3"/>
    <w:rsid w:val="006369A3"/>
    <w:rsid w:val="00643610"/>
    <w:rsid w:val="00644808"/>
    <w:rsid w:val="00677DA9"/>
    <w:rsid w:val="00694344"/>
    <w:rsid w:val="006A0147"/>
    <w:rsid w:val="006A0748"/>
    <w:rsid w:val="006A517C"/>
    <w:rsid w:val="006A610D"/>
    <w:rsid w:val="006B56B5"/>
    <w:rsid w:val="006B6008"/>
    <w:rsid w:val="006B6A9D"/>
    <w:rsid w:val="006C157F"/>
    <w:rsid w:val="006F2E31"/>
    <w:rsid w:val="00700688"/>
    <w:rsid w:val="00706C06"/>
    <w:rsid w:val="007138B1"/>
    <w:rsid w:val="00722444"/>
    <w:rsid w:val="00726EFE"/>
    <w:rsid w:val="007455FF"/>
    <w:rsid w:val="007676F9"/>
    <w:rsid w:val="00772249"/>
    <w:rsid w:val="00773010"/>
    <w:rsid w:val="0077705C"/>
    <w:rsid w:val="007831AD"/>
    <w:rsid w:val="00790896"/>
    <w:rsid w:val="007927C8"/>
    <w:rsid w:val="0079743A"/>
    <w:rsid w:val="00797E9D"/>
    <w:rsid w:val="007B2D77"/>
    <w:rsid w:val="007B7A86"/>
    <w:rsid w:val="007C0ED5"/>
    <w:rsid w:val="007C44A4"/>
    <w:rsid w:val="007C6709"/>
    <w:rsid w:val="007D490F"/>
    <w:rsid w:val="007E04A6"/>
    <w:rsid w:val="007E07E2"/>
    <w:rsid w:val="007E0800"/>
    <w:rsid w:val="007E3E84"/>
    <w:rsid w:val="007F1444"/>
    <w:rsid w:val="007F2E32"/>
    <w:rsid w:val="007F7A77"/>
    <w:rsid w:val="00801F99"/>
    <w:rsid w:val="008057C8"/>
    <w:rsid w:val="008145C1"/>
    <w:rsid w:val="00824D72"/>
    <w:rsid w:val="00842092"/>
    <w:rsid w:val="00847DFE"/>
    <w:rsid w:val="008969D5"/>
    <w:rsid w:val="008B40CC"/>
    <w:rsid w:val="008E6183"/>
    <w:rsid w:val="008F0EAC"/>
    <w:rsid w:val="00901B29"/>
    <w:rsid w:val="009047D4"/>
    <w:rsid w:val="00917BA5"/>
    <w:rsid w:val="009207C8"/>
    <w:rsid w:val="00925CB7"/>
    <w:rsid w:val="0092729C"/>
    <w:rsid w:val="00927539"/>
    <w:rsid w:val="00932706"/>
    <w:rsid w:val="00937271"/>
    <w:rsid w:val="00944FB9"/>
    <w:rsid w:val="009457D3"/>
    <w:rsid w:val="00984247"/>
    <w:rsid w:val="00996849"/>
    <w:rsid w:val="009A7A91"/>
    <w:rsid w:val="009B2238"/>
    <w:rsid w:val="009C082F"/>
    <w:rsid w:val="009C186C"/>
    <w:rsid w:val="009C48AF"/>
    <w:rsid w:val="009C7417"/>
    <w:rsid w:val="009E0A27"/>
    <w:rsid w:val="009E4094"/>
    <w:rsid w:val="009F4F09"/>
    <w:rsid w:val="00A029C6"/>
    <w:rsid w:val="00A04B05"/>
    <w:rsid w:val="00A444CF"/>
    <w:rsid w:val="00A56060"/>
    <w:rsid w:val="00A670CE"/>
    <w:rsid w:val="00A97AB3"/>
    <w:rsid w:val="00AA218F"/>
    <w:rsid w:val="00AA3277"/>
    <w:rsid w:val="00AA7AA5"/>
    <w:rsid w:val="00AB3B5D"/>
    <w:rsid w:val="00AB7BA5"/>
    <w:rsid w:val="00AC0B90"/>
    <w:rsid w:val="00AD4006"/>
    <w:rsid w:val="00AE0F7E"/>
    <w:rsid w:val="00AF36E5"/>
    <w:rsid w:val="00B022EE"/>
    <w:rsid w:val="00B05A83"/>
    <w:rsid w:val="00B07385"/>
    <w:rsid w:val="00B12062"/>
    <w:rsid w:val="00B14CFF"/>
    <w:rsid w:val="00B234DF"/>
    <w:rsid w:val="00B26D0A"/>
    <w:rsid w:val="00B43B98"/>
    <w:rsid w:val="00B523CF"/>
    <w:rsid w:val="00B54AAD"/>
    <w:rsid w:val="00B5658C"/>
    <w:rsid w:val="00B614F2"/>
    <w:rsid w:val="00B71C38"/>
    <w:rsid w:val="00B83884"/>
    <w:rsid w:val="00B83C61"/>
    <w:rsid w:val="00B94860"/>
    <w:rsid w:val="00BA364F"/>
    <w:rsid w:val="00BD5E84"/>
    <w:rsid w:val="00BE1066"/>
    <w:rsid w:val="00BE4711"/>
    <w:rsid w:val="00BE6460"/>
    <w:rsid w:val="00C05FE5"/>
    <w:rsid w:val="00C23E7F"/>
    <w:rsid w:val="00C24C2D"/>
    <w:rsid w:val="00C33E93"/>
    <w:rsid w:val="00C372CE"/>
    <w:rsid w:val="00C41762"/>
    <w:rsid w:val="00C47589"/>
    <w:rsid w:val="00C52D19"/>
    <w:rsid w:val="00C549EA"/>
    <w:rsid w:val="00C56226"/>
    <w:rsid w:val="00C56C5B"/>
    <w:rsid w:val="00C66A3F"/>
    <w:rsid w:val="00C77D37"/>
    <w:rsid w:val="00C87FAB"/>
    <w:rsid w:val="00CA603C"/>
    <w:rsid w:val="00CA735D"/>
    <w:rsid w:val="00CB278B"/>
    <w:rsid w:val="00CB4A85"/>
    <w:rsid w:val="00CC2365"/>
    <w:rsid w:val="00CC308F"/>
    <w:rsid w:val="00CC68EF"/>
    <w:rsid w:val="00CC768D"/>
    <w:rsid w:val="00CE7856"/>
    <w:rsid w:val="00CF737C"/>
    <w:rsid w:val="00D00716"/>
    <w:rsid w:val="00D1769F"/>
    <w:rsid w:val="00D23783"/>
    <w:rsid w:val="00D24C3C"/>
    <w:rsid w:val="00D26868"/>
    <w:rsid w:val="00D31E3D"/>
    <w:rsid w:val="00D4170D"/>
    <w:rsid w:val="00D453D2"/>
    <w:rsid w:val="00D46FC4"/>
    <w:rsid w:val="00D53EAC"/>
    <w:rsid w:val="00D722DC"/>
    <w:rsid w:val="00D73029"/>
    <w:rsid w:val="00D87809"/>
    <w:rsid w:val="00DB2730"/>
    <w:rsid w:val="00DC74EA"/>
    <w:rsid w:val="00DD0D14"/>
    <w:rsid w:val="00DD14C0"/>
    <w:rsid w:val="00DD5B47"/>
    <w:rsid w:val="00DE0BA1"/>
    <w:rsid w:val="00DE7A2F"/>
    <w:rsid w:val="00DF7D95"/>
    <w:rsid w:val="00E0611C"/>
    <w:rsid w:val="00E07383"/>
    <w:rsid w:val="00E11035"/>
    <w:rsid w:val="00E151F5"/>
    <w:rsid w:val="00E22BD3"/>
    <w:rsid w:val="00E2721E"/>
    <w:rsid w:val="00E34433"/>
    <w:rsid w:val="00E5776A"/>
    <w:rsid w:val="00E6096F"/>
    <w:rsid w:val="00E72393"/>
    <w:rsid w:val="00E7630A"/>
    <w:rsid w:val="00E86D58"/>
    <w:rsid w:val="00E93C65"/>
    <w:rsid w:val="00EA4B9B"/>
    <w:rsid w:val="00EB34CB"/>
    <w:rsid w:val="00EB6600"/>
    <w:rsid w:val="00EC01D8"/>
    <w:rsid w:val="00ED00BE"/>
    <w:rsid w:val="00ED04FD"/>
    <w:rsid w:val="00ED228A"/>
    <w:rsid w:val="00EE22B6"/>
    <w:rsid w:val="00EF001A"/>
    <w:rsid w:val="00F0690F"/>
    <w:rsid w:val="00F12413"/>
    <w:rsid w:val="00F24EED"/>
    <w:rsid w:val="00F26DF7"/>
    <w:rsid w:val="00F376B0"/>
    <w:rsid w:val="00F419CA"/>
    <w:rsid w:val="00F428F5"/>
    <w:rsid w:val="00F43A14"/>
    <w:rsid w:val="00F6182B"/>
    <w:rsid w:val="00F61BD6"/>
    <w:rsid w:val="00F84C81"/>
    <w:rsid w:val="00FA54FF"/>
    <w:rsid w:val="00FC4331"/>
    <w:rsid w:val="00FE007F"/>
    <w:rsid w:val="00FE0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C5FB458"/>
  <w15:docId w15:val="{61CD555C-E2AE-4D5C-BF57-ECB6E4C1C2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iPriority="1" w:unhideWhenUsed="1" w:qFormat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25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97AB3"/>
    <w:rPr>
      <w:rFonts w:ascii="Verdana" w:hAnsi="Verdana"/>
    </w:rPr>
  </w:style>
  <w:style w:type="paragraph" w:styleId="Rubrik1">
    <w:name w:val="heading 1"/>
    <w:basedOn w:val="Normal"/>
    <w:next w:val="Normal"/>
    <w:link w:val="Rubrik1Char"/>
    <w:qFormat/>
    <w:rsid w:val="00453540"/>
    <w:pPr>
      <w:keepNext/>
      <w:numPr>
        <w:numId w:val="7"/>
      </w:numPr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Rubrik2">
    <w:name w:val="heading 2"/>
    <w:basedOn w:val="Normal"/>
    <w:next w:val="Normal"/>
    <w:qFormat/>
    <w:rsid w:val="00C372CE"/>
    <w:pPr>
      <w:keepNext/>
      <w:numPr>
        <w:ilvl w:val="1"/>
        <w:numId w:val="7"/>
      </w:numPr>
      <w:spacing w:before="240" w:after="60"/>
      <w:outlineLvl w:val="1"/>
    </w:pPr>
    <w:rPr>
      <w:rFonts w:asciiTheme="minorHAnsi" w:hAnsiTheme="minorHAnsi"/>
      <w:b/>
      <w:sz w:val="22"/>
    </w:rPr>
  </w:style>
  <w:style w:type="paragraph" w:styleId="Rubrik3">
    <w:name w:val="heading 3"/>
    <w:basedOn w:val="Normal"/>
    <w:next w:val="Normal"/>
    <w:qFormat/>
    <w:rsid w:val="00453540"/>
    <w:pPr>
      <w:keepNext/>
      <w:numPr>
        <w:ilvl w:val="2"/>
        <w:numId w:val="7"/>
      </w:numPr>
      <w:spacing w:before="240" w:after="60"/>
      <w:outlineLvl w:val="2"/>
    </w:pPr>
    <w:rPr>
      <w:rFonts w:ascii="Arial" w:hAnsi="Arial"/>
      <w:sz w:val="24"/>
    </w:rPr>
  </w:style>
  <w:style w:type="paragraph" w:styleId="Rubrik4">
    <w:name w:val="heading 4"/>
    <w:basedOn w:val="Normal"/>
    <w:next w:val="Normal"/>
    <w:qFormat/>
    <w:rsid w:val="00453540"/>
    <w:pPr>
      <w:keepNext/>
      <w:numPr>
        <w:ilvl w:val="3"/>
        <w:numId w:val="7"/>
      </w:numPr>
      <w:spacing w:before="240" w:after="60"/>
      <w:outlineLvl w:val="3"/>
    </w:pPr>
    <w:rPr>
      <w:rFonts w:ascii="Arial" w:hAnsi="Arial"/>
      <w:b/>
      <w:sz w:val="24"/>
    </w:rPr>
  </w:style>
  <w:style w:type="paragraph" w:styleId="Rubrik5">
    <w:name w:val="heading 5"/>
    <w:basedOn w:val="Normal"/>
    <w:next w:val="Normal"/>
    <w:qFormat/>
    <w:rsid w:val="00055F1A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Rubrik6">
    <w:name w:val="heading 6"/>
    <w:basedOn w:val="Normal"/>
    <w:next w:val="Normal"/>
    <w:qFormat/>
    <w:rsid w:val="00055F1A"/>
    <w:p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huvud">
    <w:name w:val="header"/>
    <w:basedOn w:val="Normal"/>
    <w:link w:val="SidhuvudChar"/>
    <w:uiPriority w:val="99"/>
    <w:rsid w:val="00453540"/>
    <w:pPr>
      <w:tabs>
        <w:tab w:val="center" w:pos="4819"/>
        <w:tab w:val="right" w:pos="9071"/>
      </w:tabs>
    </w:pPr>
    <w:rPr>
      <w:sz w:val="16"/>
    </w:rPr>
  </w:style>
  <w:style w:type="paragraph" w:styleId="Sidfot">
    <w:name w:val="footer"/>
    <w:basedOn w:val="Normal"/>
    <w:rsid w:val="00453540"/>
    <w:pPr>
      <w:tabs>
        <w:tab w:val="center" w:pos="4819"/>
        <w:tab w:val="right" w:pos="9071"/>
      </w:tabs>
    </w:pPr>
    <w:rPr>
      <w:sz w:val="16"/>
    </w:rPr>
  </w:style>
  <w:style w:type="character" w:styleId="Sidnummer">
    <w:name w:val="page number"/>
    <w:basedOn w:val="Standardstycketeckensnitt"/>
    <w:rsid w:val="00453540"/>
  </w:style>
  <w:style w:type="paragraph" w:customStyle="1" w:styleId="eAvrop1">
    <w:name w:val="eAvrop1"/>
    <w:basedOn w:val="Normal"/>
    <w:next w:val="eAvropBrd"/>
    <w:rsid w:val="00453540"/>
    <w:pPr>
      <w:numPr>
        <w:numId w:val="1"/>
      </w:numPr>
      <w:tabs>
        <w:tab w:val="left" w:pos="1418"/>
      </w:tabs>
      <w:spacing w:before="240"/>
      <w:outlineLvl w:val="0"/>
    </w:pPr>
    <w:rPr>
      <w:rFonts w:cs="Arial"/>
      <w:b/>
      <w:smallCaps/>
      <w:sz w:val="24"/>
      <w:szCs w:val="24"/>
    </w:rPr>
  </w:style>
  <w:style w:type="paragraph" w:customStyle="1" w:styleId="eAvrop2">
    <w:name w:val="eAvrop2"/>
    <w:basedOn w:val="Normal"/>
    <w:next w:val="eAvropBrd"/>
    <w:link w:val="eAvrop2Char"/>
    <w:rsid w:val="00453540"/>
    <w:pPr>
      <w:numPr>
        <w:ilvl w:val="1"/>
        <w:numId w:val="1"/>
      </w:numPr>
      <w:tabs>
        <w:tab w:val="left" w:pos="1418"/>
      </w:tabs>
      <w:spacing w:before="120"/>
      <w:outlineLvl w:val="1"/>
    </w:pPr>
    <w:rPr>
      <w:b/>
      <w:smallCaps/>
    </w:rPr>
  </w:style>
  <w:style w:type="paragraph" w:customStyle="1" w:styleId="eAvrop3">
    <w:name w:val="eAvrop3"/>
    <w:basedOn w:val="Numreradlista3"/>
    <w:next w:val="eAvropBrd"/>
    <w:rsid w:val="00453540"/>
    <w:pPr>
      <w:numPr>
        <w:ilvl w:val="2"/>
        <w:numId w:val="1"/>
      </w:numPr>
      <w:tabs>
        <w:tab w:val="left" w:pos="1418"/>
      </w:tabs>
      <w:spacing w:before="120"/>
      <w:outlineLvl w:val="2"/>
    </w:pPr>
    <w:rPr>
      <w:b/>
      <w:sz w:val="18"/>
      <w:szCs w:val="18"/>
    </w:rPr>
  </w:style>
  <w:style w:type="paragraph" w:customStyle="1" w:styleId="eAvrop4">
    <w:name w:val="eAvrop4"/>
    <w:basedOn w:val="Normal"/>
    <w:next w:val="eAvropBrd"/>
    <w:rsid w:val="00453540"/>
    <w:pPr>
      <w:tabs>
        <w:tab w:val="left" w:pos="3969"/>
      </w:tabs>
      <w:spacing w:before="60"/>
      <w:ind w:left="1418"/>
    </w:pPr>
    <w:rPr>
      <w:b/>
      <w:smallCaps/>
      <w:kern w:val="28"/>
      <w:sz w:val="18"/>
      <w:szCs w:val="18"/>
    </w:rPr>
  </w:style>
  <w:style w:type="paragraph" w:customStyle="1" w:styleId="eAvropBrd">
    <w:name w:val="eAvropBröd"/>
    <w:basedOn w:val="Normal"/>
    <w:link w:val="eAvropBrdChar"/>
    <w:rsid w:val="00453540"/>
    <w:pPr>
      <w:tabs>
        <w:tab w:val="left" w:pos="3969"/>
        <w:tab w:val="left" w:pos="5670"/>
        <w:tab w:val="decimal" w:pos="7938"/>
      </w:tabs>
      <w:spacing w:after="80"/>
      <w:ind w:left="1418"/>
    </w:pPr>
    <w:rPr>
      <w:sz w:val="18"/>
    </w:rPr>
  </w:style>
  <w:style w:type="paragraph" w:customStyle="1" w:styleId="eAvropNotera">
    <w:name w:val="eAvropNotera"/>
    <w:basedOn w:val="eAvropBrd"/>
    <w:next w:val="eAvropBrd"/>
    <w:rsid w:val="00453540"/>
    <w:pPr>
      <w:pBdr>
        <w:left w:val="single" w:sz="48" w:space="3" w:color="C0C0C0"/>
      </w:pBdr>
      <w:spacing w:before="60" w:after="60"/>
      <w:ind w:left="1644"/>
    </w:pPr>
    <w:rPr>
      <w:i/>
    </w:rPr>
  </w:style>
  <w:style w:type="paragraph" w:customStyle="1" w:styleId="eAvropPunkt">
    <w:name w:val="eAvropPunkt"/>
    <w:basedOn w:val="Punktlista"/>
    <w:rsid w:val="00453540"/>
    <w:pPr>
      <w:numPr>
        <w:numId w:val="2"/>
      </w:numPr>
      <w:tabs>
        <w:tab w:val="left" w:pos="1644"/>
      </w:tabs>
      <w:spacing w:before="40"/>
      <w:ind w:left="1645" w:hanging="227"/>
    </w:pPr>
    <w:rPr>
      <w:sz w:val="18"/>
      <w:szCs w:val="18"/>
    </w:rPr>
  </w:style>
  <w:style w:type="paragraph" w:styleId="Brdtext">
    <w:name w:val="Body Text"/>
    <w:basedOn w:val="Normal"/>
    <w:rsid w:val="00055F1A"/>
    <w:rPr>
      <w:rFonts w:ascii="Times New Roman" w:hAnsi="Times New Roman"/>
      <w:sz w:val="24"/>
    </w:rPr>
  </w:style>
  <w:style w:type="paragraph" w:customStyle="1" w:styleId="Brdtext21">
    <w:name w:val="Brödtext 21"/>
    <w:basedOn w:val="Normal"/>
    <w:rsid w:val="00055F1A"/>
    <w:pPr>
      <w:ind w:left="851"/>
    </w:pPr>
    <w:rPr>
      <w:rFonts w:ascii="Times New Roman" w:hAnsi="Times New Roman"/>
      <w:sz w:val="22"/>
    </w:rPr>
  </w:style>
  <w:style w:type="paragraph" w:customStyle="1" w:styleId="Brdtextmedindrag21">
    <w:name w:val="Brödtext med indrag 21"/>
    <w:basedOn w:val="Normal"/>
    <w:rsid w:val="00055F1A"/>
    <w:pPr>
      <w:spacing w:line="240" w:lineRule="atLeast"/>
      <w:ind w:left="1134"/>
    </w:pPr>
    <w:rPr>
      <w:rFonts w:ascii="Times New Roman" w:hAnsi="Times New Roman"/>
      <w:sz w:val="22"/>
    </w:rPr>
  </w:style>
  <w:style w:type="paragraph" w:customStyle="1" w:styleId="Brdtextmedindrag31">
    <w:name w:val="Brödtext med indrag 31"/>
    <w:basedOn w:val="Normal"/>
    <w:rsid w:val="00055F1A"/>
    <w:pPr>
      <w:spacing w:line="240" w:lineRule="atLeast"/>
      <w:ind w:left="851"/>
    </w:pPr>
    <w:rPr>
      <w:rFonts w:ascii="Times New Roman" w:hAnsi="Times New Roman"/>
      <w:sz w:val="24"/>
    </w:rPr>
  </w:style>
  <w:style w:type="paragraph" w:styleId="Brdtextmedindrag3">
    <w:name w:val="Body Text Indent 3"/>
    <w:basedOn w:val="Normal"/>
    <w:rsid w:val="00055F1A"/>
    <w:pPr>
      <w:tabs>
        <w:tab w:val="left" w:pos="3686"/>
        <w:tab w:val="left" w:pos="4820"/>
        <w:tab w:val="left" w:pos="7372"/>
      </w:tabs>
      <w:ind w:left="1134"/>
    </w:pPr>
    <w:rPr>
      <w:rFonts w:ascii="Times New Roman" w:hAnsi="Times New Roman"/>
      <w:sz w:val="24"/>
    </w:rPr>
  </w:style>
  <w:style w:type="character" w:styleId="Hyperlnk">
    <w:name w:val="Hyperlink"/>
    <w:rsid w:val="00055F1A"/>
    <w:rPr>
      <w:color w:val="0000FF"/>
      <w:u w:val="single"/>
    </w:rPr>
  </w:style>
  <w:style w:type="paragraph" w:styleId="Numreradlista3">
    <w:name w:val="List Number 3"/>
    <w:basedOn w:val="Normal"/>
    <w:rsid w:val="00453540"/>
    <w:pPr>
      <w:numPr>
        <w:numId w:val="3"/>
      </w:numPr>
    </w:pPr>
  </w:style>
  <w:style w:type="paragraph" w:styleId="Punktlista">
    <w:name w:val="List Bullet"/>
    <w:basedOn w:val="Normal"/>
    <w:autoRedefine/>
    <w:rsid w:val="00453540"/>
    <w:pPr>
      <w:numPr>
        <w:numId w:val="4"/>
      </w:numPr>
    </w:pPr>
  </w:style>
  <w:style w:type="paragraph" w:styleId="Innehll2">
    <w:name w:val="toc 2"/>
    <w:basedOn w:val="Normal"/>
    <w:next w:val="Normal"/>
    <w:autoRedefine/>
    <w:semiHidden/>
    <w:rsid w:val="00453540"/>
    <w:pPr>
      <w:ind w:left="180"/>
    </w:pPr>
    <w:rPr>
      <w:sz w:val="18"/>
    </w:rPr>
  </w:style>
  <w:style w:type="paragraph" w:styleId="Innehll1">
    <w:name w:val="toc 1"/>
    <w:basedOn w:val="Normal"/>
    <w:next w:val="Normal"/>
    <w:autoRedefine/>
    <w:semiHidden/>
    <w:rsid w:val="00453540"/>
    <w:rPr>
      <w:b/>
      <w:sz w:val="18"/>
    </w:rPr>
  </w:style>
  <w:style w:type="paragraph" w:styleId="Innehll4">
    <w:name w:val="toc 4"/>
    <w:basedOn w:val="Normal"/>
    <w:next w:val="Normal"/>
    <w:autoRedefine/>
    <w:semiHidden/>
    <w:rsid w:val="00453540"/>
    <w:pPr>
      <w:ind w:left="600"/>
    </w:pPr>
  </w:style>
  <w:style w:type="paragraph" w:styleId="Innehll5">
    <w:name w:val="toc 5"/>
    <w:basedOn w:val="Normal"/>
    <w:next w:val="Normal"/>
    <w:autoRedefine/>
    <w:semiHidden/>
    <w:rsid w:val="00453540"/>
    <w:pPr>
      <w:ind w:left="800"/>
    </w:pPr>
  </w:style>
  <w:style w:type="paragraph" w:styleId="Innehll6">
    <w:name w:val="toc 6"/>
    <w:basedOn w:val="Normal"/>
    <w:next w:val="Normal"/>
    <w:autoRedefine/>
    <w:semiHidden/>
    <w:rsid w:val="00453540"/>
    <w:pPr>
      <w:ind w:left="1000"/>
    </w:pPr>
  </w:style>
  <w:style w:type="paragraph" w:styleId="Innehll7">
    <w:name w:val="toc 7"/>
    <w:basedOn w:val="Normal"/>
    <w:next w:val="Normal"/>
    <w:autoRedefine/>
    <w:semiHidden/>
    <w:rsid w:val="00453540"/>
    <w:pPr>
      <w:ind w:left="1200"/>
    </w:pPr>
  </w:style>
  <w:style w:type="paragraph" w:styleId="Innehll8">
    <w:name w:val="toc 8"/>
    <w:basedOn w:val="Normal"/>
    <w:next w:val="Normal"/>
    <w:autoRedefine/>
    <w:semiHidden/>
    <w:rsid w:val="00453540"/>
    <w:pPr>
      <w:ind w:left="1400"/>
    </w:pPr>
  </w:style>
  <w:style w:type="paragraph" w:styleId="Innehll9">
    <w:name w:val="toc 9"/>
    <w:basedOn w:val="Normal"/>
    <w:next w:val="Normal"/>
    <w:autoRedefine/>
    <w:semiHidden/>
    <w:rsid w:val="00453540"/>
    <w:pPr>
      <w:ind w:left="1600"/>
    </w:pPr>
  </w:style>
  <w:style w:type="paragraph" w:styleId="Numreradlista">
    <w:name w:val="List Number"/>
    <w:basedOn w:val="Normal"/>
    <w:rsid w:val="00453540"/>
    <w:pPr>
      <w:numPr>
        <w:numId w:val="5"/>
      </w:numPr>
    </w:pPr>
  </w:style>
  <w:style w:type="paragraph" w:styleId="Numreradlista2">
    <w:name w:val="List Number 2"/>
    <w:basedOn w:val="Normal"/>
    <w:rsid w:val="00453540"/>
    <w:pPr>
      <w:numPr>
        <w:numId w:val="6"/>
      </w:numPr>
    </w:pPr>
  </w:style>
  <w:style w:type="paragraph" w:styleId="Brdtext2">
    <w:name w:val="Body Text 2"/>
    <w:basedOn w:val="Normal"/>
    <w:rsid w:val="00D453D2"/>
    <w:pPr>
      <w:spacing w:after="120" w:line="480" w:lineRule="auto"/>
    </w:pPr>
  </w:style>
  <w:style w:type="character" w:customStyle="1" w:styleId="eAvrop2Char">
    <w:name w:val="eAvrop2 Char"/>
    <w:link w:val="eAvrop2"/>
    <w:rsid w:val="00B14CFF"/>
    <w:rPr>
      <w:rFonts w:ascii="Verdana" w:hAnsi="Verdana"/>
      <w:b/>
      <w:smallCaps/>
    </w:rPr>
  </w:style>
  <w:style w:type="character" w:customStyle="1" w:styleId="eAvropBrdChar">
    <w:name w:val="eAvropBröd Char"/>
    <w:link w:val="eAvropBrd"/>
    <w:rsid w:val="00824D72"/>
    <w:rPr>
      <w:rFonts w:ascii="Verdana" w:hAnsi="Verdana"/>
      <w:sz w:val="18"/>
      <w:lang w:val="sv-SE" w:eastAsia="sv-SE" w:bidi="ar-SA"/>
    </w:rPr>
  </w:style>
  <w:style w:type="table" w:styleId="Tabellrutnt">
    <w:name w:val="Table Grid"/>
    <w:basedOn w:val="Normaltabell"/>
    <w:rsid w:val="00DB27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nvndHyperlnk">
    <w:name w:val="FollowedHyperlink"/>
    <w:rsid w:val="00D24C3C"/>
    <w:rPr>
      <w:color w:val="000080"/>
      <w:u w:val="single"/>
    </w:rPr>
  </w:style>
  <w:style w:type="character" w:customStyle="1" w:styleId="SidhuvudChar">
    <w:name w:val="Sidhuvud Char"/>
    <w:basedOn w:val="Standardstycketeckensnitt"/>
    <w:link w:val="Sidhuvud"/>
    <w:uiPriority w:val="99"/>
    <w:rsid w:val="009F4F09"/>
    <w:rPr>
      <w:rFonts w:ascii="Verdana" w:hAnsi="Verdana"/>
      <w:sz w:val="16"/>
    </w:rPr>
  </w:style>
  <w:style w:type="character" w:customStyle="1" w:styleId="Rubrik1Char">
    <w:name w:val="Rubrik 1 Char"/>
    <w:basedOn w:val="Standardstycketeckensnitt"/>
    <w:link w:val="Rubrik1"/>
    <w:rsid w:val="009F4F09"/>
    <w:rPr>
      <w:rFonts w:ascii="Arial" w:hAnsi="Arial"/>
      <w:b/>
      <w:kern w:val="28"/>
      <w:sz w:val="28"/>
    </w:rPr>
  </w:style>
  <w:style w:type="character" w:styleId="Olstomnmnande">
    <w:name w:val="Unresolved Mention"/>
    <w:basedOn w:val="Standardstycketeckensnitt"/>
    <w:uiPriority w:val="99"/>
    <w:semiHidden/>
    <w:unhideWhenUsed/>
    <w:rsid w:val="00C77D37"/>
    <w:rPr>
      <w:color w:val="605E5C"/>
      <w:shd w:val="clear" w:color="auto" w:fill="E1DFDD"/>
    </w:rPr>
  </w:style>
  <w:style w:type="character" w:customStyle="1" w:styleId="normaltextrun">
    <w:name w:val="normaltextrun"/>
    <w:basedOn w:val="Standardstycketeckensnitt"/>
    <w:rsid w:val="0003482A"/>
  </w:style>
  <w:style w:type="paragraph" w:customStyle="1" w:styleId="paragraph">
    <w:name w:val="paragraph"/>
    <w:basedOn w:val="Normal"/>
    <w:rsid w:val="0003482A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spellingerror">
    <w:name w:val="spellingerror"/>
    <w:basedOn w:val="Standardstycketeckensnitt"/>
    <w:rsid w:val="0003482A"/>
  </w:style>
  <w:style w:type="character" w:customStyle="1" w:styleId="eop">
    <w:name w:val="eop"/>
    <w:basedOn w:val="Standardstycketeckensnitt"/>
    <w:rsid w:val="0003482A"/>
  </w:style>
  <w:style w:type="paragraph" w:customStyle="1" w:styleId="Default">
    <w:name w:val="Default"/>
    <w:rsid w:val="00F0690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BESKbrdtext">
    <w:name w:val="BESKbrödtext"/>
    <w:basedOn w:val="Normal"/>
    <w:link w:val="BESKbrdtextCharChar"/>
    <w:uiPriority w:val="99"/>
    <w:rsid w:val="00F0690F"/>
    <w:pPr>
      <w:tabs>
        <w:tab w:val="left" w:pos="2835"/>
        <w:tab w:val="left" w:pos="4253"/>
        <w:tab w:val="left" w:pos="5670"/>
        <w:tab w:val="left" w:pos="7088"/>
        <w:tab w:val="left" w:pos="8505"/>
        <w:tab w:val="right" w:pos="9979"/>
      </w:tabs>
      <w:spacing w:before="80"/>
      <w:ind w:left="1418" w:right="-86"/>
    </w:pPr>
    <w:rPr>
      <w:rFonts w:ascii="Arial" w:hAnsi="Arial"/>
      <w:sz w:val="22"/>
      <w:lang w:val="x-none" w:eastAsia="x-none"/>
    </w:rPr>
  </w:style>
  <w:style w:type="character" w:customStyle="1" w:styleId="BESKbrdtextCharChar">
    <w:name w:val="BESKbrödtext Char Char"/>
    <w:link w:val="BESKbrdtext"/>
    <w:uiPriority w:val="99"/>
    <w:locked/>
    <w:rsid w:val="00F0690F"/>
    <w:rPr>
      <w:rFonts w:ascii="Arial" w:hAnsi="Arial"/>
      <w:sz w:val="22"/>
      <w:lang w:val="x-none" w:eastAsia="x-none"/>
    </w:rPr>
  </w:style>
  <w:style w:type="character" w:customStyle="1" w:styleId="BesknormalChar">
    <w:name w:val="Besk normal Char"/>
    <w:basedOn w:val="Standardstycketeckensnitt"/>
    <w:link w:val="Besknormal"/>
    <w:locked/>
    <w:rsid w:val="007B2D77"/>
    <w:rPr>
      <w:rFonts w:ascii="Arial" w:hAnsi="Arial" w:cs="Arial"/>
      <w:lang w:eastAsia="x-none"/>
    </w:rPr>
  </w:style>
  <w:style w:type="paragraph" w:customStyle="1" w:styleId="Besknormal">
    <w:name w:val="Besk normal"/>
    <w:basedOn w:val="Normal"/>
    <w:link w:val="BesknormalChar"/>
    <w:rsid w:val="007B2D77"/>
    <w:pPr>
      <w:spacing w:before="80"/>
      <w:ind w:left="1418" w:right="-86"/>
    </w:pPr>
    <w:rPr>
      <w:rFonts w:ascii="Arial" w:hAnsi="Arial" w:cs="Arial"/>
      <w:lang w:eastAsia="x-none"/>
    </w:rPr>
  </w:style>
  <w:style w:type="character" w:styleId="Kommentarsreferens">
    <w:name w:val="annotation reference"/>
    <w:basedOn w:val="Standardstycketeckensnitt"/>
    <w:semiHidden/>
    <w:unhideWhenUsed/>
    <w:rsid w:val="00132521"/>
    <w:rPr>
      <w:sz w:val="16"/>
      <w:szCs w:val="16"/>
    </w:rPr>
  </w:style>
  <w:style w:type="paragraph" w:styleId="Kommentarer">
    <w:name w:val="annotation text"/>
    <w:basedOn w:val="Normal"/>
    <w:link w:val="KommentarerChar"/>
    <w:unhideWhenUsed/>
    <w:rsid w:val="00132521"/>
  </w:style>
  <w:style w:type="character" w:customStyle="1" w:styleId="KommentarerChar">
    <w:name w:val="Kommentarer Char"/>
    <w:basedOn w:val="Standardstycketeckensnitt"/>
    <w:link w:val="Kommentarer"/>
    <w:rsid w:val="00132521"/>
    <w:rPr>
      <w:rFonts w:ascii="Verdana" w:hAnsi="Verdana"/>
    </w:rPr>
  </w:style>
  <w:style w:type="paragraph" w:styleId="Kommentarsmne">
    <w:name w:val="annotation subject"/>
    <w:basedOn w:val="Kommentarer"/>
    <w:next w:val="Kommentarer"/>
    <w:link w:val="KommentarsmneChar"/>
    <w:semiHidden/>
    <w:unhideWhenUsed/>
    <w:rsid w:val="00132521"/>
    <w:rPr>
      <w:b/>
      <w:bCs/>
    </w:rPr>
  </w:style>
  <w:style w:type="character" w:customStyle="1" w:styleId="KommentarsmneChar">
    <w:name w:val="Kommentarsämne Char"/>
    <w:basedOn w:val="KommentarerChar"/>
    <w:link w:val="Kommentarsmne"/>
    <w:semiHidden/>
    <w:rsid w:val="00132521"/>
    <w:rPr>
      <w:rFonts w:ascii="Verdana" w:hAnsi="Verdana"/>
      <w:b/>
      <w:bCs/>
    </w:rPr>
  </w:style>
  <w:style w:type="paragraph" w:styleId="Ballongtext">
    <w:name w:val="Balloon Text"/>
    <w:basedOn w:val="Normal"/>
    <w:link w:val="BallongtextChar"/>
    <w:semiHidden/>
    <w:unhideWhenUsed/>
    <w:rsid w:val="00132521"/>
    <w:rPr>
      <w:rFonts w:ascii="Segoe UI" w:hAnsi="Segoe UI" w:cs="Segoe UI"/>
      <w:sz w:val="18"/>
      <w:szCs w:val="18"/>
    </w:rPr>
  </w:style>
  <w:style w:type="character" w:customStyle="1" w:styleId="BallongtextChar">
    <w:name w:val="Ballongtext Char"/>
    <w:basedOn w:val="Standardstycketeckensnitt"/>
    <w:link w:val="Ballongtext"/>
    <w:semiHidden/>
    <w:rsid w:val="00132521"/>
    <w:rPr>
      <w:rFonts w:ascii="Segoe UI" w:hAnsi="Segoe UI" w:cs="Segoe UI"/>
      <w:sz w:val="18"/>
      <w:szCs w:val="18"/>
    </w:rPr>
  </w:style>
  <w:style w:type="paragraph" w:styleId="Liststycke">
    <w:name w:val="List Paragraph"/>
    <w:basedOn w:val="Normal"/>
    <w:uiPriority w:val="25"/>
    <w:qFormat/>
    <w:rsid w:val="00AB3B5D"/>
    <w:pPr>
      <w:numPr>
        <w:numId w:val="8"/>
      </w:numPr>
      <w:spacing w:before="120" w:after="1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Betoning">
    <w:name w:val="Emphasis"/>
    <w:basedOn w:val="Standardstycketeckensnitt"/>
    <w:qFormat/>
    <w:rsid w:val="00B022EE"/>
    <w:rPr>
      <w:i/>
      <w:iCs/>
    </w:rPr>
  </w:style>
  <w:style w:type="paragraph" w:styleId="Fotnotstext">
    <w:name w:val="footnote text"/>
    <w:basedOn w:val="Normal"/>
    <w:link w:val="FotnotstextChar"/>
    <w:semiHidden/>
    <w:unhideWhenUsed/>
    <w:rsid w:val="00264138"/>
  </w:style>
  <w:style w:type="character" w:customStyle="1" w:styleId="FotnotstextChar">
    <w:name w:val="Fotnotstext Char"/>
    <w:basedOn w:val="Standardstycketeckensnitt"/>
    <w:link w:val="Fotnotstext"/>
    <w:semiHidden/>
    <w:rsid w:val="00264138"/>
    <w:rPr>
      <w:rFonts w:ascii="Verdana" w:hAnsi="Verdana"/>
    </w:rPr>
  </w:style>
  <w:style w:type="character" w:styleId="Fotnotsreferens">
    <w:name w:val="footnote reference"/>
    <w:basedOn w:val="Standardstycketeckensnitt"/>
    <w:semiHidden/>
    <w:unhideWhenUsed/>
    <w:rsid w:val="00264138"/>
    <w:rPr>
      <w:vertAlign w:val="superscript"/>
    </w:rPr>
  </w:style>
  <w:style w:type="paragraph" w:styleId="Normaltindrag">
    <w:name w:val="Normal Indent"/>
    <w:uiPriority w:val="1"/>
    <w:qFormat/>
    <w:rsid w:val="004127C8"/>
    <w:pPr>
      <w:tabs>
        <w:tab w:val="left" w:pos="851"/>
      </w:tabs>
      <w:spacing w:before="120" w:after="60" w:line="264" w:lineRule="auto"/>
      <w:ind w:left="851"/>
      <w:jc w:val="both"/>
    </w:pPr>
    <w:rPr>
      <w:rFonts w:ascii="Arial" w:hAnsi="Arial"/>
      <w:sz w:val="22"/>
    </w:rPr>
  </w:style>
  <w:style w:type="paragraph" w:styleId="Numreradlista4">
    <w:name w:val="List Number 4"/>
    <w:basedOn w:val="Normal"/>
    <w:semiHidden/>
    <w:rsid w:val="004127C8"/>
    <w:pPr>
      <w:numPr>
        <w:numId w:val="46"/>
      </w:numPr>
      <w:spacing w:before="120" w:after="60" w:line="264" w:lineRule="auto"/>
      <w:jc w:val="both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4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40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9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07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7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header" Target="header2.xml" />
  <Relationship Id="rId13" Type="http://schemas.openxmlformats.org/officeDocument/2006/relationships/fontTable" Target="fontTable.xml" />
  <Relationship Id="rId3" Type="http://schemas.openxmlformats.org/officeDocument/2006/relationships/settings" Target="settings.xml" />
  <Relationship Id="rId7" Type="http://schemas.openxmlformats.org/officeDocument/2006/relationships/header" Target="header1.xml" />
  <Relationship Id="rId12" Type="http://schemas.openxmlformats.org/officeDocument/2006/relationships/footer" Target="footer3.xml" />
  <Relationship Id="rId2" Type="http://schemas.openxmlformats.org/officeDocument/2006/relationships/styles" Target="styles.xml" />
  <Relationship Id="rId1" Type="http://schemas.openxmlformats.org/officeDocument/2006/relationships/numbering" Target="numbering.xml" />
  <Relationship Id="rId6" Type="http://schemas.openxmlformats.org/officeDocument/2006/relationships/endnotes" Target="endnotes.xml" />
  <Relationship Id="rId11" Type="http://schemas.openxmlformats.org/officeDocument/2006/relationships/header" Target="header3.xml" />
  <Relationship Id="rId5" Type="http://schemas.openxmlformats.org/officeDocument/2006/relationships/footnotes" Target="footnotes.xml" />
  <Relationship Id="rId10" Type="http://schemas.openxmlformats.org/officeDocument/2006/relationships/footer" Target="footer2.xml" />
  <Relationship Id="rId4" Type="http://schemas.openxmlformats.org/officeDocument/2006/relationships/webSettings" Target="webSettings.xml" />
  <Relationship Id="rId9" Type="http://schemas.openxmlformats.org/officeDocument/2006/relationships/footer" Target="footer1.xml" />
  <Relationship Id="rId14" Type="http://schemas.openxmlformats.org/officeDocument/2006/relationships/theme" Target="theme/theme1.xml" />
</Relationships>
</file>

<file path=word/_rels/header2.xml.rels>&#65279;<?xml version="1.0" encoding="UTF-8" standalone="yes"?>
<Relationships xmlns="http://schemas.openxmlformats.org/package/2006/relationships">
  <Relationship Id="rId1" Type="http://schemas.openxmlformats.org/officeDocument/2006/relationships/image" Target="media/image1.JPG" />
</Relationships>
</file>

<file path=word/_rels/header3.xml.rels>&#65279;<?xml version="1.0" encoding="UTF-8" standalone="yes"?>
<Relationships xmlns="http://schemas.openxmlformats.org/package/2006/relationships">
  <Relationship Id="rId1" Type="http://schemas.openxmlformats.org/officeDocument/2006/relationships/image" Target="media/image2.png" />
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N:\Eavrop\Mall\Format\e_Nummer.dot" TargetMode="Externa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543b094a-5e32-4c90-9bc4-97ba591639f3}" enabled="1" method="Privileged" siteId="{8dea100b-85d3-4b4a-b45b-91870defa794}" contentBits="2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e_Nummer</Template>
  <TotalTime>7</TotalTime>
  <Pages>2</Pages>
  <Words>35</Words>
  <Characters>397</Characters>
  <Application>Microsoft Office Word</Application>
  <DocSecurity>0</DocSecurity>
  <Lines>3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Roslagsvatten AB</Company>
  <LinksUpToDate>false</LinksUpToDate>
  <CharactersWithSpaces>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Roslagsvatten AB</dc:creator>
  <cp:keywords>Upphandlingsstöd</cp:keywords>
  <dc:description>Tilläggsprogram för MS-Office ® Upphandlingsstöd för Access &amp; SQL-Server för kvalitetssäkrad upphandlng._x000d_© Copyright 1999-2003_x000d_   e-Avrop AB med ensamrätt.</dc:description>
  <cp:lastModifiedBy>Mattias Chrysong</cp:lastModifiedBy>
  <cp:revision>6</cp:revision>
  <cp:lastPrinted>2003-09-07T10:41:00Z</cp:lastPrinted>
  <dcterms:created xsi:type="dcterms:W3CDTF">2025-11-10T11:57:00Z</dcterms:created>
  <dcterms:modified xsi:type="dcterms:W3CDTF">2025-12-02T09:37:00Z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MType">
    <vt:lpwstr>9583</vt:lpwstr>
  </property>
  <property fmtid="{D5CDD505-2E9C-101B-9397-08002B2CF9AE}" pid="3" name="samdatum">
    <vt:lpwstr>2019-08-13</vt:lpwstr>
  </property>
  <property fmtid="{D5CDD505-2E9C-101B-9397-08002B2CF9AE}" pid="4" name="Lev.Postnr">
    <vt:lpwstr>
    </vt:lpwstr>
  </property>
  <property fmtid="{D5CDD505-2E9C-101B-9397-08002B2CF9AE}" pid="5" name="Lev.namn">
    <vt:lpwstr>
    </vt:lpwstr>
  </property>
  <property fmtid="{D5CDD505-2E9C-101B-9397-08002B2CF9AE}" pid="6" name="Lev.Attn">
    <vt:lpwstr>
    </vt:lpwstr>
  </property>
  <property fmtid="{D5CDD505-2E9C-101B-9397-08002B2CF9AE}" pid="7" name="Lev.adress">
    <vt:lpwstr>
    </vt:lpwstr>
  </property>
  <property fmtid="{D5CDD505-2E9C-101B-9397-08002B2CF9AE}" pid="8" name="Part attn">
    <vt:lpwstr>
    </vt:lpwstr>
  </property>
  <property fmtid="{D5CDD505-2E9C-101B-9397-08002B2CF9AE}" pid="9" name="Projektnamn">
    <vt:lpwstr>
    </vt:lpwstr>
  </property>
  <property fmtid="{D5CDD505-2E9C-101B-9397-08002B2CF9AE}" pid="10" name="Revision">
    <vt:lpwstr>0.4</vt:lpwstr>
  </property>
  <property fmtid="{D5CDD505-2E9C-101B-9397-08002B2CF9AE}" pid="11" name="Projektsponsor">
    <vt:lpwstr>
    </vt:lpwstr>
  </property>
  <property fmtid="{D5CDD505-2E9C-101B-9397-08002B2CF9AE}" pid="12" name="SkapadDatum">
    <vt:lpwstr>2019-09-24</vt:lpwstr>
  </property>
  <property fmtid="{D5CDD505-2E9C-101B-9397-08002B2CF9AE}" pid="13" name="Part nummer">
    <vt:lpwstr>
    </vt:lpwstr>
  </property>
  <property fmtid="{D5CDD505-2E9C-101B-9397-08002B2CF9AE}" pid="14" name="Projektnummer">
    <vt:lpwstr>
    </vt:lpwstr>
  </property>
  <property fmtid="{D5CDD505-2E9C-101B-9397-08002B2CF9AE}" pid="15" name="Fastighet">
    <vt:lpwstr>
    </vt:lpwstr>
  </property>
  <property fmtid="{D5CDD505-2E9C-101B-9397-08002B2CF9AE}" pid="16" name="ärendenummer">
    <vt:lpwstr/>
  </property>
  <property fmtid="{D5CDD505-2E9C-101B-9397-08002B2CF9AE}" pid="17" name="SEkretess">
    <vt:lpwstr>0</vt:lpwstr>
  </property>
  <property fmtid="{D5CDD505-2E9C-101B-9397-08002B2CF9AE}" pid="18" name="Publicerad_offentlig">
    <vt:lpwstr>0</vt:lpwstr>
  </property>
  <property fmtid="{D5CDD505-2E9C-101B-9397-08002B2CF9AE}" pid="19" name="Part Postadress">
    <vt:lpwstr>
    </vt:lpwstr>
  </property>
  <property fmtid="{D5CDD505-2E9C-101B-9397-08002B2CF9AE}" pid="20" name="Tjänsteställe">
    <vt:lpwstr>
    </vt:lpwstr>
  </property>
  <property fmtid="{D5CDD505-2E9C-101B-9397-08002B2CF9AE}" pid="21" name="Beskrivning">
    <vt:lpwstr>1_direktupphandling</vt:lpwstr>
  </property>
  <property fmtid="{D5CDD505-2E9C-101B-9397-08002B2CF9AE}" pid="22" name="Senast_godk_av">
    <vt:lpwstr>
    </vt:lpwstr>
  </property>
  <property fmtid="{D5CDD505-2E9C-101B-9397-08002B2CF9AE}" pid="23" name="Senaste_godkdatum">
    <vt:lpwstr>
    </vt:lpwstr>
  </property>
  <property fmtid="{D5CDD505-2E9C-101B-9397-08002B2CF9AE}" pid="24" name="Projekt namn">
    <vt:lpwstr/>
  </property>
  <property fmtid="{D5CDD505-2E9C-101B-9397-08002B2CF9AE}" pid="25" name="Part adress 1">
    <vt:lpwstr>
    </vt:lpwstr>
  </property>
  <property fmtid="{D5CDD505-2E9C-101B-9397-08002B2CF9AE}" pid="26" name="Bolag">
    <vt:lpwstr>
    </vt:lpwstr>
  </property>
  <property fmtid="{D5CDD505-2E9C-101B-9397-08002B2CF9AE}" pid="27" name="Part namn">
    <vt:lpwstr>
    </vt:lpwstr>
  </property>
  <property fmtid="{D5CDD505-2E9C-101B-9397-08002B2CF9AE}" pid="28" name="Dok_datum">
    <vt:lpwstr>2019-09-24</vt:lpwstr>
  </property>
  <property fmtid="{D5CDD505-2E9C-101B-9397-08002B2CF9AE}" pid="29" name="Handläggare">
    <vt:lpwstr>Mary Lan</vt:lpwstr>
  </property>
  <property fmtid="{D5CDD505-2E9C-101B-9397-08002B2CF9AE}" pid="30" name="Part Postnummer">
    <vt:lpwstr>
    </vt:lpwstr>
  </property>
  <property fmtid="{D5CDD505-2E9C-101B-9397-08002B2CF9AE}" pid="31" name="Projektledare">
    <vt:lpwstr>
    </vt:lpwstr>
  </property>
  <property fmtid="{D5CDD505-2E9C-101B-9397-08002B2CF9AE}" pid="32" name="dok_status">
    <vt:lpwstr>Arbetsmaterial</vt:lpwstr>
  </property>
  <property fmtid="{D5CDD505-2E9C-101B-9397-08002B2CF9AE}" pid="33" name="Lev.Ort">
    <vt:lpwstr>
    </vt:lpwstr>
  </property>
  <property fmtid="{D5CDD505-2E9C-101B-9397-08002B2CF9AE}" pid="34" name="Dok_ID">
    <vt:lpwstr>20190924-24882</vt:lpwstr>
  </property>
  <property fmtid="{D5CDD505-2E9C-101B-9397-08002B2CF9AE}" pid="35" name="Epost">
    <vt:lpwstr>Mary.Lan@roslagsvatten.se</vt:lpwstr>
  </property>
  <property fmtid="{D5CDD505-2E9C-101B-9397-08002B2CF9AE}" pid="36" name="Telefonnummer">
    <vt:lpwstr>
    </vt:lpwstr>
  </property>
  <property fmtid="{D5CDD505-2E9C-101B-9397-08002B2CF9AE}" pid="37" name="Faxnummer">
    <vt:lpwstr>
    </vt:lpwstr>
  </property>
  <property fmtid="{D5CDD505-2E9C-101B-9397-08002B2CF9AE}" pid="38" name="Funktion_Titel">
    <vt:lpwstr>
    </vt:lpwstr>
  </property>
  <property fmtid="{D5CDD505-2E9C-101B-9397-08002B2CF9AE}" pid="39" name="Avdelning">
    <vt:lpwstr>
    </vt:lpwstr>
  </property>
  <property fmtid="{D5CDD505-2E9C-101B-9397-08002B2CF9AE}" pid="40" name="Mötesdatum">
    <vt:lpwstr>2019-09-24</vt:lpwstr>
  </property>
  <property fmtid="{D5CDD505-2E9C-101B-9397-08002B2CF9AE}" pid="41" name="sammanträdesdatum">
    <vt:lpwstr>2019-09-24</vt:lpwstr>
  </property>
  <property fmtid="{D5CDD505-2E9C-101B-9397-08002B2CF9AE}" pid="42" name="kund_namn">
    <vt:lpwstr/>
  </property>
  <property fmtid="{D5CDD505-2E9C-101B-9397-08002B2CF9AE}" pid="43" name="kund_adress">
    <vt:lpwstr/>
  </property>
  <property fmtid="{D5CDD505-2E9C-101B-9397-08002B2CF9AE}" pid="44" name="Kund_attn">
    <vt:lpwstr/>
  </property>
  <property fmtid="{D5CDD505-2E9C-101B-9397-08002B2CF9AE}" pid="45" name="Kund_postnummer">
    <vt:lpwstr/>
  </property>
  <property fmtid="{D5CDD505-2E9C-101B-9397-08002B2CF9AE}" pid="46" name="Kund_ort">
    <vt:lpwstr/>
  </property>
  <property fmtid="{D5CDD505-2E9C-101B-9397-08002B2CF9AE}" pid="47" name="Proj_nummer">
    <vt:lpwstr/>
  </property>
  <property fmtid="{D5CDD505-2E9C-101B-9397-08002B2CF9AE}" pid="48" name="ClassificationContentMarkingFooterShapeIds">
    <vt:lpwstr>4bf41fbd,623792cb,6a2b76e8</vt:lpwstr>
  </property>
  <property fmtid="{D5CDD505-2E9C-101B-9397-08002B2CF9AE}" pid="49" name="ClassificationContentMarkingFooterFontProps">
    <vt:lpwstr>#000000,10,Calibri</vt:lpwstr>
  </property>
  <property fmtid="{D5CDD505-2E9C-101B-9397-08002B2CF9AE}" pid="50" name="ClassificationContentMarkingFooterText">
    <vt:lpwstr>Känslighet: Intern</vt:lpwstr>
  </property>
  <property fmtid="{D5CDD505-2E9C-101B-9397-08002B2CF9AE}" pid="51" name="MSIP_Label_28d6304a-1c2b-429b-a6dd-ad4974a9fab1_Enabled">
    <vt:lpwstr>true</vt:lpwstr>
  </property>
  <property fmtid="{D5CDD505-2E9C-101B-9397-08002B2CF9AE}" pid="52" name="MSIP_Label_28d6304a-1c2b-429b-a6dd-ad4974a9fab1_SetDate">
    <vt:lpwstr>2025-11-10T10:01:10Z</vt:lpwstr>
  </property>
  <property fmtid="{D5CDD505-2E9C-101B-9397-08002B2CF9AE}" pid="53" name="MSIP_Label_28d6304a-1c2b-429b-a6dd-ad4974a9fab1_Method">
    <vt:lpwstr>Standard</vt:lpwstr>
  </property>
  <property fmtid="{D5CDD505-2E9C-101B-9397-08002B2CF9AE}" pid="54" name="MSIP_Label_28d6304a-1c2b-429b-a6dd-ad4974a9fab1_Name">
    <vt:lpwstr>Öppen</vt:lpwstr>
  </property>
  <property fmtid="{D5CDD505-2E9C-101B-9397-08002B2CF9AE}" pid="55" name="MSIP_Label_28d6304a-1c2b-429b-a6dd-ad4974a9fab1_SiteId">
    <vt:lpwstr>31b3021d-00ad-4df1-b2ee-3eca7c4987ed</vt:lpwstr>
  </property>
  <property fmtid="{D5CDD505-2E9C-101B-9397-08002B2CF9AE}" pid="56" name="MSIP_Label_28d6304a-1c2b-429b-a6dd-ad4974a9fab1_ActionId">
    <vt:lpwstr>9a66b515-b4ba-448a-bc3e-08a58eb889fd</vt:lpwstr>
  </property>
  <property fmtid="{D5CDD505-2E9C-101B-9397-08002B2CF9AE}" pid="57" name="MSIP_Label_28d6304a-1c2b-429b-a6dd-ad4974a9fab1_ContentBits">
    <vt:lpwstr>0</vt:lpwstr>
  </property>
  <property fmtid="{D5CDD505-2E9C-101B-9397-08002B2CF9AE}" pid="58" name="MSIP_Label_28d6304a-1c2b-429b-a6dd-ad4974a9fab1_Tag">
    <vt:lpwstr>10, 3, 0, 1</vt:lpwstr>
  </property>
</Properties>
</file>